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5F77" w14:textId="77777777" w:rsidR="003D5073" w:rsidRPr="008074D5" w:rsidRDefault="003D5073">
      <w:pPr>
        <w:widowControl/>
        <w:jc w:val="both"/>
        <w:rPr>
          <w:bCs/>
          <w:sz w:val="24"/>
          <w:szCs w:val="24"/>
          <w:u w:val="single"/>
        </w:rPr>
      </w:pPr>
      <w:bookmarkStart w:id="0" w:name="OLE_LINK41"/>
    </w:p>
    <w:p w14:paraId="14B7FE99" w14:textId="77777777" w:rsidR="003D5073" w:rsidRPr="008074D5" w:rsidRDefault="004A5295">
      <w:pPr>
        <w:widowControl/>
        <w:jc w:val="center"/>
        <w:rPr>
          <w:b/>
          <w:sz w:val="24"/>
          <w:szCs w:val="24"/>
        </w:rPr>
      </w:pPr>
      <w:bookmarkStart w:id="1" w:name="OLE_LINK46"/>
      <w:r w:rsidRPr="008074D5">
        <w:rPr>
          <w:b/>
          <w:sz w:val="24"/>
          <w:szCs w:val="24"/>
        </w:rPr>
        <w:t>Allegato 1</w:t>
      </w:r>
      <w:r w:rsidR="00A9576B" w:rsidRPr="008074D5">
        <w:rPr>
          <w:b/>
          <w:sz w:val="24"/>
          <w:szCs w:val="24"/>
        </w:rPr>
        <w:t xml:space="preserve"> al</w:t>
      </w:r>
      <w:r w:rsidR="0054005C" w:rsidRPr="008074D5">
        <w:rPr>
          <w:b/>
          <w:sz w:val="24"/>
          <w:szCs w:val="24"/>
        </w:rPr>
        <w:t xml:space="preserve"> </w:t>
      </w:r>
      <w:r w:rsidR="00AE5624" w:rsidRPr="008074D5">
        <w:rPr>
          <w:b/>
          <w:sz w:val="24"/>
          <w:szCs w:val="24"/>
        </w:rPr>
        <w:t>Bando</w:t>
      </w:r>
      <w:r w:rsidR="0054005C" w:rsidRPr="008074D5">
        <w:rPr>
          <w:b/>
          <w:sz w:val="24"/>
          <w:szCs w:val="24"/>
        </w:rPr>
        <w:t xml:space="preserve"> di Gara</w:t>
      </w:r>
    </w:p>
    <w:p w14:paraId="71AEE70E" w14:textId="77777777" w:rsidR="003D5073" w:rsidRPr="008074D5" w:rsidRDefault="003D5073">
      <w:pPr>
        <w:widowControl/>
        <w:jc w:val="center"/>
        <w:rPr>
          <w:b/>
          <w:sz w:val="24"/>
          <w:szCs w:val="24"/>
        </w:rPr>
      </w:pPr>
    </w:p>
    <w:p w14:paraId="5DE2FC1F" w14:textId="77777777" w:rsidR="003D5073" w:rsidRPr="008074D5" w:rsidRDefault="004A5295">
      <w:pPr>
        <w:widowControl/>
        <w:jc w:val="center"/>
        <w:rPr>
          <w:sz w:val="24"/>
          <w:szCs w:val="24"/>
        </w:rPr>
      </w:pPr>
      <w:r w:rsidRPr="008074D5">
        <w:rPr>
          <w:b/>
          <w:sz w:val="24"/>
          <w:szCs w:val="24"/>
        </w:rPr>
        <w:t>DOMANDA DI PARTECIPAZIONE</w:t>
      </w:r>
      <w:r w:rsidRPr="008074D5">
        <w:rPr>
          <w:rStyle w:val="Caratterenotaapidipagina"/>
          <w:b/>
          <w:sz w:val="24"/>
          <w:szCs w:val="24"/>
        </w:rPr>
        <w:footnoteReference w:id="1"/>
      </w:r>
    </w:p>
    <w:p w14:paraId="67EF0ACD" w14:textId="77777777" w:rsidR="003D5073" w:rsidRPr="008074D5" w:rsidRDefault="003D5073">
      <w:pPr>
        <w:widowControl/>
        <w:jc w:val="both"/>
        <w:rPr>
          <w:b/>
          <w:sz w:val="24"/>
          <w:szCs w:val="24"/>
        </w:rPr>
      </w:pPr>
    </w:p>
    <w:p w14:paraId="587E36A2" w14:textId="77777777" w:rsidR="003D5073" w:rsidRPr="008074D5" w:rsidRDefault="003D5073">
      <w:pPr>
        <w:autoSpaceDE w:val="0"/>
        <w:ind w:left="360"/>
        <w:jc w:val="right"/>
        <w:rPr>
          <w:sz w:val="24"/>
          <w:szCs w:val="24"/>
        </w:rPr>
      </w:pPr>
    </w:p>
    <w:p w14:paraId="7D02CEB9" w14:textId="77777777" w:rsidR="003D5073" w:rsidRPr="008074D5" w:rsidRDefault="004A5295">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6FC1824B" w14:textId="77777777" w:rsidR="003D5073" w:rsidRPr="008074D5" w:rsidRDefault="004A5295">
      <w:pPr>
        <w:autoSpaceDE w:val="0"/>
        <w:ind w:left="360"/>
        <w:jc w:val="right"/>
        <w:rPr>
          <w:b/>
          <w:bCs/>
          <w:sz w:val="24"/>
          <w:szCs w:val="24"/>
        </w:rPr>
      </w:pPr>
      <w:r w:rsidRPr="008074D5">
        <w:rPr>
          <w:b/>
          <w:bCs/>
          <w:sz w:val="24"/>
          <w:szCs w:val="24"/>
        </w:rPr>
        <w:t>Sede Amministrativa</w:t>
      </w:r>
    </w:p>
    <w:p w14:paraId="089D51B7" w14:textId="77777777" w:rsidR="0053431F" w:rsidRPr="008074D5" w:rsidRDefault="0053431F">
      <w:pPr>
        <w:autoSpaceDE w:val="0"/>
        <w:ind w:left="360"/>
        <w:jc w:val="right"/>
        <w:rPr>
          <w:b/>
          <w:bCs/>
          <w:sz w:val="24"/>
          <w:szCs w:val="24"/>
        </w:rPr>
      </w:pPr>
      <w:r w:rsidRPr="008074D5">
        <w:rPr>
          <w:b/>
          <w:bCs/>
          <w:sz w:val="24"/>
          <w:szCs w:val="24"/>
        </w:rPr>
        <w:t>Settore Ufficio Appalti</w:t>
      </w:r>
    </w:p>
    <w:p w14:paraId="46C68718" w14:textId="2C5D0BE0" w:rsidR="0053431F" w:rsidRPr="008074D5" w:rsidRDefault="0053431F">
      <w:pPr>
        <w:autoSpaceDE w:val="0"/>
        <w:ind w:left="360"/>
        <w:jc w:val="right"/>
        <w:rPr>
          <w:b/>
          <w:bCs/>
          <w:sz w:val="24"/>
          <w:szCs w:val="24"/>
        </w:rPr>
      </w:pPr>
      <w:r w:rsidRPr="008074D5">
        <w:rPr>
          <w:b/>
          <w:bCs/>
          <w:sz w:val="24"/>
          <w:szCs w:val="24"/>
        </w:rPr>
        <w:t xml:space="preserve">Area Servizi e Forniture </w:t>
      </w:r>
    </w:p>
    <w:p w14:paraId="25E34887" w14:textId="54CC903E" w:rsidR="003D5073" w:rsidRPr="008074D5" w:rsidRDefault="004A5295">
      <w:pPr>
        <w:autoSpaceDE w:val="0"/>
        <w:ind w:left="360"/>
        <w:jc w:val="right"/>
        <w:rPr>
          <w:color w:val="000000"/>
          <w:sz w:val="24"/>
          <w:szCs w:val="24"/>
        </w:rPr>
      </w:pPr>
      <w:r w:rsidRPr="008074D5">
        <w:rPr>
          <w:color w:val="000000"/>
          <w:sz w:val="24"/>
          <w:szCs w:val="24"/>
        </w:rPr>
        <w:t>Via XXIV Maggio, 47</w:t>
      </w:r>
    </w:p>
    <w:p w14:paraId="1B621D1D" w14:textId="77777777" w:rsidR="003D5073" w:rsidRPr="008074D5" w:rsidRDefault="004A5295">
      <w:pPr>
        <w:autoSpaceDE w:val="0"/>
        <w:ind w:left="360"/>
        <w:jc w:val="right"/>
        <w:rPr>
          <w:color w:val="000000"/>
          <w:sz w:val="24"/>
          <w:szCs w:val="24"/>
        </w:rPr>
      </w:pPr>
      <w:r w:rsidRPr="008074D5">
        <w:rPr>
          <w:color w:val="000000"/>
          <w:sz w:val="24"/>
          <w:szCs w:val="24"/>
        </w:rPr>
        <w:t>42021 - Barco di Bibbiano (RE)</w:t>
      </w:r>
    </w:p>
    <w:p w14:paraId="0EE7D2AE" w14:textId="20A498F3" w:rsidR="003D5073" w:rsidRPr="00A87B80" w:rsidRDefault="004A5295" w:rsidP="00A87B80">
      <w:pPr>
        <w:autoSpaceDE w:val="0"/>
        <w:ind w:left="360"/>
        <w:jc w:val="right"/>
        <w:rPr>
          <w:b/>
          <w:sz w:val="24"/>
          <w:szCs w:val="24"/>
        </w:rPr>
      </w:pPr>
      <w:r w:rsidRPr="008074D5">
        <w:rPr>
          <w:b/>
          <w:sz w:val="24"/>
          <w:szCs w:val="24"/>
        </w:rPr>
        <w:tab/>
      </w:r>
      <w:r w:rsidRPr="008074D5">
        <w:rPr>
          <w:b/>
          <w:sz w:val="24"/>
          <w:szCs w:val="24"/>
        </w:rPr>
        <w:tab/>
      </w:r>
      <w:r w:rsidRPr="008074D5">
        <w:rPr>
          <w:b/>
          <w:sz w:val="24"/>
          <w:szCs w:val="24"/>
        </w:rPr>
        <w:tab/>
      </w:r>
      <w:bookmarkStart w:id="2" w:name="OLE_LINK20"/>
      <w:bookmarkStart w:id="3" w:name="OLE_LINK24"/>
    </w:p>
    <w:p w14:paraId="6E8A260A" w14:textId="77777777" w:rsidR="003D5073" w:rsidRPr="00B97F48" w:rsidRDefault="003D5073">
      <w:pPr>
        <w:ind w:left="360"/>
        <w:jc w:val="both"/>
        <w:rPr>
          <w:sz w:val="24"/>
          <w:szCs w:val="24"/>
        </w:rPr>
      </w:pPr>
      <w:bookmarkStart w:id="4" w:name="OLE_LINK40"/>
      <w:bookmarkStart w:id="5" w:name="OLE_LINK1"/>
      <w:bookmarkEnd w:id="2"/>
    </w:p>
    <w:p w14:paraId="71866698" w14:textId="77777777" w:rsidR="00B905DD" w:rsidRDefault="00B905DD" w:rsidP="00453D87">
      <w:pPr>
        <w:autoSpaceDE w:val="0"/>
        <w:jc w:val="both"/>
        <w:rPr>
          <w:b/>
          <w:bCs/>
          <w:sz w:val="24"/>
          <w:szCs w:val="24"/>
          <w:highlight w:val="yellow"/>
        </w:rPr>
      </w:pPr>
      <w:bookmarkStart w:id="6" w:name="_Hlk110108335"/>
      <w:bookmarkStart w:id="7" w:name="OLE_LINK9"/>
      <w:bookmarkStart w:id="8" w:name="OLE_LINK21"/>
      <w:bookmarkStart w:id="9" w:name="OLE_LINK2"/>
      <w:bookmarkEnd w:id="0"/>
      <w:bookmarkEnd w:id="1"/>
      <w:bookmarkEnd w:id="3"/>
      <w:bookmarkEnd w:id="4"/>
      <w:bookmarkEnd w:id="5"/>
    </w:p>
    <w:p w14:paraId="7EE0985A" w14:textId="6AACE703" w:rsidR="000F43E0" w:rsidRDefault="002E4ADC" w:rsidP="00722E0E">
      <w:pPr>
        <w:pStyle w:val="Corpotesto"/>
        <w:spacing w:line="288" w:lineRule="auto"/>
        <w:rPr>
          <w:rFonts w:ascii="Arial" w:hAnsi="Arial" w:cs="Arial"/>
          <w:b/>
          <w:bCs/>
          <w:sz w:val="24"/>
          <w:szCs w:val="24"/>
          <w:lang w:val="it-IT"/>
        </w:rPr>
      </w:pPr>
      <w:r>
        <w:rPr>
          <w:rFonts w:ascii="Arial" w:hAnsi="Arial" w:cs="Arial"/>
          <w:b/>
          <w:bCs/>
          <w:sz w:val="24"/>
          <w:szCs w:val="24"/>
        </w:rPr>
        <w:t xml:space="preserve">PROCEDURA </w:t>
      </w:r>
      <w:r w:rsidR="00722E0E" w:rsidRPr="00133D0B">
        <w:rPr>
          <w:rFonts w:ascii="Arial" w:hAnsi="Arial" w:cs="Arial"/>
          <w:b/>
          <w:bCs/>
          <w:sz w:val="24"/>
          <w:szCs w:val="24"/>
        </w:rPr>
        <w:t>APERTA TELEMATICA,</w:t>
      </w:r>
      <w:r w:rsidR="00722E0E" w:rsidRPr="00133D0B">
        <w:rPr>
          <w:rFonts w:ascii="Arial" w:hAnsi="Arial" w:cs="Arial"/>
          <w:b/>
          <w:bCs/>
          <w:sz w:val="24"/>
          <w:szCs w:val="24"/>
          <w:lang w:val="it-IT"/>
        </w:rPr>
        <w:t xml:space="preserve"> SUDDIVISA IN </w:t>
      </w:r>
      <w:r w:rsidR="00722E0E">
        <w:rPr>
          <w:rFonts w:ascii="Arial" w:hAnsi="Arial" w:cs="Arial"/>
          <w:b/>
          <w:bCs/>
          <w:sz w:val="24"/>
          <w:szCs w:val="24"/>
          <w:lang w:val="it-IT"/>
        </w:rPr>
        <w:t>QUATTRO</w:t>
      </w:r>
      <w:r w:rsidR="00722E0E" w:rsidRPr="00133D0B">
        <w:rPr>
          <w:rFonts w:ascii="Arial" w:hAnsi="Arial" w:cs="Arial"/>
          <w:b/>
          <w:bCs/>
          <w:sz w:val="24"/>
          <w:szCs w:val="24"/>
          <w:lang w:val="it-IT"/>
        </w:rPr>
        <w:t xml:space="preserve"> LOTTI</w:t>
      </w:r>
      <w:r w:rsidR="00722E0E">
        <w:rPr>
          <w:rFonts w:ascii="Arial" w:hAnsi="Arial" w:cs="Arial"/>
          <w:b/>
          <w:bCs/>
          <w:sz w:val="24"/>
          <w:szCs w:val="24"/>
          <w:lang w:val="it-IT"/>
        </w:rPr>
        <w:t xml:space="preserve"> TERRITORIALI</w:t>
      </w:r>
      <w:r w:rsidR="00722E0E" w:rsidRPr="00133D0B">
        <w:rPr>
          <w:rFonts w:ascii="Arial" w:hAnsi="Arial" w:cs="Arial"/>
          <w:b/>
          <w:bCs/>
          <w:sz w:val="24"/>
          <w:szCs w:val="24"/>
          <w:lang w:val="it-IT"/>
        </w:rPr>
        <w:t xml:space="preserve">, </w:t>
      </w:r>
      <w:r w:rsidR="00722E0E" w:rsidRPr="00133D0B">
        <w:rPr>
          <w:rFonts w:ascii="Arial" w:hAnsi="Arial" w:cs="Arial"/>
          <w:b/>
          <w:bCs/>
          <w:sz w:val="24"/>
          <w:szCs w:val="24"/>
        </w:rPr>
        <w:t xml:space="preserve">PER L’AFFIDAMENTO IN </w:t>
      </w:r>
      <w:r w:rsidR="00722E0E">
        <w:rPr>
          <w:rFonts w:ascii="Arial" w:hAnsi="Arial" w:cs="Arial"/>
          <w:b/>
          <w:bCs/>
          <w:sz w:val="24"/>
          <w:szCs w:val="24"/>
          <w:lang w:val="it-IT"/>
        </w:rPr>
        <w:t>CONCESSIONE AI SENSI DELL’ART. 164 DEL D. LGS. 50/2016, DEL SERVIZIO DI RISTORAZIONE SCOLASTICA DEI COMUNI DI BIBBIANO (LOTTO 1), MONTECCHIO EMILIA (LOTTO 2), SANT’ILARIO D’ENZA (LOTTO 3) E DELL’AZIENDA SPECIALE DEL COMUNE DI CAVRIAGO “CAVRIAGOSERVIZI (LOTTO 4).</w:t>
      </w:r>
      <w:r w:rsidR="000F43E0">
        <w:rPr>
          <w:rFonts w:ascii="Arial" w:hAnsi="Arial" w:cs="Arial"/>
          <w:b/>
          <w:bCs/>
          <w:sz w:val="24"/>
          <w:szCs w:val="24"/>
        </w:rPr>
        <w:t xml:space="preserve"> </w:t>
      </w:r>
    </w:p>
    <w:p w14:paraId="06AA4D21" w14:textId="77777777" w:rsidR="000F43E0" w:rsidRPr="000F43E0" w:rsidRDefault="000F43E0" w:rsidP="00540246">
      <w:pPr>
        <w:pStyle w:val="Corpotesto"/>
        <w:rPr>
          <w:rFonts w:ascii="Arial" w:hAnsi="Arial" w:cs="Arial"/>
          <w:b/>
          <w:bCs/>
          <w:sz w:val="24"/>
          <w:szCs w:val="24"/>
          <w:lang w:val="it-IT"/>
        </w:rPr>
      </w:pPr>
    </w:p>
    <w:p w14:paraId="441487DF" w14:textId="456CA971" w:rsidR="000F43E0" w:rsidRPr="00722E0E" w:rsidRDefault="00CA6D07" w:rsidP="00722E0E">
      <w:pPr>
        <w:pStyle w:val="Corpotesto"/>
        <w:spacing w:line="288" w:lineRule="auto"/>
        <w:jc w:val="center"/>
        <w:rPr>
          <w:rFonts w:ascii="Arial" w:hAnsi="Arial" w:cs="Arial"/>
          <w:b/>
          <w:bCs/>
          <w:sz w:val="24"/>
          <w:szCs w:val="24"/>
          <w:lang w:val="it-IT"/>
        </w:rPr>
      </w:pPr>
      <w:r w:rsidRPr="00722E0E">
        <w:rPr>
          <w:rFonts w:ascii="Arial" w:hAnsi="Arial" w:cs="Arial"/>
          <w:b/>
          <w:bCs/>
          <w:sz w:val="24"/>
          <w:szCs w:val="24"/>
        </w:rPr>
        <w:t>CIG</w:t>
      </w:r>
      <w:r w:rsidRPr="00722E0E">
        <w:rPr>
          <w:rFonts w:ascii="Arial" w:hAnsi="Arial" w:cs="Arial"/>
          <w:b/>
          <w:bCs/>
          <w:sz w:val="24"/>
          <w:szCs w:val="24"/>
          <w:lang w:val="it-IT"/>
        </w:rPr>
        <w:t xml:space="preserve"> LOTTO 1 (</w:t>
      </w:r>
      <w:r w:rsidR="000F43E0" w:rsidRPr="00722E0E">
        <w:rPr>
          <w:rFonts w:ascii="Arial" w:hAnsi="Arial" w:cs="Arial"/>
          <w:b/>
          <w:bCs/>
          <w:sz w:val="24"/>
          <w:szCs w:val="24"/>
          <w:lang w:val="it-IT"/>
        </w:rPr>
        <w:t>BIBBIANO</w:t>
      </w:r>
      <w:r w:rsidRPr="00722E0E">
        <w:rPr>
          <w:rFonts w:ascii="Arial" w:hAnsi="Arial" w:cs="Arial"/>
          <w:b/>
          <w:bCs/>
          <w:sz w:val="24"/>
          <w:szCs w:val="24"/>
          <w:lang w:val="it-IT"/>
        </w:rPr>
        <w:t>)</w:t>
      </w:r>
      <w:r w:rsidRPr="00722E0E">
        <w:rPr>
          <w:rFonts w:ascii="Arial" w:hAnsi="Arial" w:cs="Arial"/>
          <w:b/>
          <w:bCs/>
          <w:sz w:val="24"/>
          <w:szCs w:val="24"/>
        </w:rPr>
        <w:t xml:space="preserve">: </w:t>
      </w:r>
      <w:r w:rsidR="00722E0E" w:rsidRPr="00722E0E">
        <w:rPr>
          <w:rFonts w:ascii="Arial" w:hAnsi="Arial" w:cs="Arial"/>
          <w:b/>
          <w:bCs/>
          <w:color w:val="000000"/>
          <w:sz w:val="24"/>
          <w:szCs w:val="24"/>
        </w:rPr>
        <w:t>99151153BD</w:t>
      </w:r>
    </w:p>
    <w:p w14:paraId="689AF786" w14:textId="11802D7E" w:rsidR="00453D87" w:rsidRPr="00722E0E" w:rsidRDefault="00CA6D07" w:rsidP="00722E0E">
      <w:pPr>
        <w:pStyle w:val="Corpotesto"/>
        <w:spacing w:line="288" w:lineRule="auto"/>
        <w:jc w:val="center"/>
        <w:rPr>
          <w:rFonts w:ascii="Arial" w:hAnsi="Arial" w:cs="Arial"/>
          <w:b/>
          <w:bCs/>
          <w:sz w:val="24"/>
          <w:szCs w:val="24"/>
          <w:lang w:val="it-IT"/>
        </w:rPr>
      </w:pPr>
      <w:r w:rsidRPr="00722E0E">
        <w:rPr>
          <w:rFonts w:ascii="Arial" w:hAnsi="Arial" w:cs="Arial"/>
          <w:b/>
          <w:bCs/>
          <w:sz w:val="24"/>
          <w:szCs w:val="24"/>
        </w:rPr>
        <w:t>CIG</w:t>
      </w:r>
      <w:r w:rsidRPr="00722E0E">
        <w:rPr>
          <w:rFonts w:ascii="Arial" w:hAnsi="Arial" w:cs="Arial"/>
          <w:b/>
          <w:bCs/>
          <w:sz w:val="24"/>
          <w:szCs w:val="24"/>
          <w:lang w:val="it-IT"/>
        </w:rPr>
        <w:t xml:space="preserve"> LOT</w:t>
      </w:r>
      <w:r w:rsidR="000F43E0" w:rsidRPr="00722E0E">
        <w:rPr>
          <w:rFonts w:ascii="Arial" w:hAnsi="Arial" w:cs="Arial"/>
          <w:b/>
          <w:bCs/>
          <w:sz w:val="24"/>
          <w:szCs w:val="24"/>
          <w:lang w:val="it-IT"/>
        </w:rPr>
        <w:t>TO 2 (MONTECCHIO EMILIA</w:t>
      </w:r>
      <w:r w:rsidRPr="00722E0E">
        <w:rPr>
          <w:rFonts w:ascii="Arial" w:hAnsi="Arial" w:cs="Arial"/>
          <w:b/>
          <w:bCs/>
          <w:sz w:val="24"/>
          <w:szCs w:val="24"/>
          <w:lang w:val="it-IT"/>
        </w:rPr>
        <w:t>)</w:t>
      </w:r>
      <w:r w:rsidRPr="00722E0E">
        <w:rPr>
          <w:rFonts w:ascii="Arial" w:hAnsi="Arial" w:cs="Arial"/>
          <w:b/>
          <w:bCs/>
          <w:sz w:val="24"/>
          <w:szCs w:val="24"/>
        </w:rPr>
        <w:t xml:space="preserve">: </w:t>
      </w:r>
      <w:r w:rsidR="00722E0E" w:rsidRPr="00722E0E">
        <w:rPr>
          <w:rFonts w:ascii="Arial" w:hAnsi="Arial" w:cs="Arial"/>
          <w:b/>
          <w:bCs/>
          <w:color w:val="000000"/>
          <w:sz w:val="24"/>
          <w:szCs w:val="24"/>
        </w:rPr>
        <w:t>99151321C5</w:t>
      </w:r>
    </w:p>
    <w:p w14:paraId="1049D85C" w14:textId="26D25560" w:rsidR="000F43E0" w:rsidRPr="00722E0E" w:rsidRDefault="000F43E0" w:rsidP="00722E0E">
      <w:pPr>
        <w:pStyle w:val="Corpotesto"/>
        <w:spacing w:line="288" w:lineRule="auto"/>
        <w:jc w:val="center"/>
        <w:rPr>
          <w:rFonts w:ascii="Arial" w:hAnsi="Arial" w:cs="Arial"/>
          <w:b/>
          <w:bCs/>
          <w:sz w:val="24"/>
          <w:szCs w:val="24"/>
          <w:lang w:val="it-IT"/>
        </w:rPr>
      </w:pPr>
      <w:r w:rsidRPr="00722E0E">
        <w:rPr>
          <w:rFonts w:ascii="Arial" w:hAnsi="Arial" w:cs="Arial"/>
          <w:b/>
          <w:bCs/>
          <w:sz w:val="24"/>
          <w:szCs w:val="24"/>
          <w:lang w:val="it-IT"/>
        </w:rPr>
        <w:t xml:space="preserve">CIG LOTTO 3 (SANT’ILARIO D’ENZA): </w:t>
      </w:r>
      <w:r w:rsidR="00722E0E" w:rsidRPr="00722E0E">
        <w:rPr>
          <w:rFonts w:ascii="Arial" w:hAnsi="Arial" w:cs="Arial"/>
          <w:b/>
          <w:bCs/>
          <w:color w:val="000000"/>
          <w:sz w:val="24"/>
          <w:szCs w:val="24"/>
        </w:rPr>
        <w:t>9915146D4F</w:t>
      </w:r>
    </w:p>
    <w:p w14:paraId="659C6C4C" w14:textId="290E9462" w:rsidR="000F43E0" w:rsidRPr="00722E0E" w:rsidRDefault="000F43E0" w:rsidP="00722E0E">
      <w:pPr>
        <w:pStyle w:val="Corpotesto"/>
        <w:spacing w:line="288" w:lineRule="auto"/>
        <w:jc w:val="center"/>
        <w:rPr>
          <w:rFonts w:ascii="Arial" w:hAnsi="Arial" w:cs="Arial"/>
          <w:b/>
          <w:bCs/>
          <w:sz w:val="24"/>
          <w:szCs w:val="24"/>
          <w:lang w:val="it-IT"/>
        </w:rPr>
      </w:pPr>
      <w:r w:rsidRPr="00722E0E">
        <w:rPr>
          <w:rFonts w:ascii="Arial" w:hAnsi="Arial" w:cs="Arial"/>
          <w:b/>
          <w:bCs/>
          <w:sz w:val="24"/>
          <w:szCs w:val="24"/>
          <w:lang w:val="it-IT"/>
        </w:rPr>
        <w:t xml:space="preserve">CIG LOTTO 4 (AZIENDA SPECIALE “CAVRIAGOSERVIZI”): </w:t>
      </w:r>
      <w:r w:rsidR="00722E0E" w:rsidRPr="00722E0E">
        <w:rPr>
          <w:rFonts w:ascii="Arial" w:hAnsi="Arial" w:cs="Arial"/>
          <w:b/>
          <w:bCs/>
          <w:color w:val="000000"/>
          <w:sz w:val="24"/>
          <w:szCs w:val="24"/>
        </w:rPr>
        <w:t>99151608DE</w:t>
      </w:r>
    </w:p>
    <w:p w14:paraId="57034CE4" w14:textId="77777777" w:rsidR="000F43E0" w:rsidRPr="00540246" w:rsidRDefault="000F43E0" w:rsidP="00540246">
      <w:pPr>
        <w:pStyle w:val="Corpotesto"/>
        <w:rPr>
          <w:rFonts w:ascii="Arial" w:hAnsi="Arial" w:cs="Arial"/>
          <w:b/>
          <w:bCs/>
          <w:sz w:val="24"/>
          <w:szCs w:val="24"/>
          <w:lang w:val="it-IT"/>
        </w:rPr>
      </w:pPr>
    </w:p>
    <w:bookmarkEnd w:id="6"/>
    <w:bookmarkEnd w:id="7"/>
    <w:p w14:paraId="6743A1D5" w14:textId="77777777" w:rsidR="008B448D" w:rsidRPr="008074D5" w:rsidRDefault="008B448D" w:rsidP="008B448D">
      <w:pPr>
        <w:rPr>
          <w:rFonts w:eastAsia="Microsoft YaHei UI"/>
          <w:sz w:val="24"/>
          <w:szCs w:val="24"/>
        </w:rPr>
      </w:pPr>
    </w:p>
    <w:bookmarkEnd w:id="8"/>
    <w:bookmarkEnd w:id="9"/>
    <w:p w14:paraId="290D9A22" w14:textId="287B24C1" w:rsidR="00317003" w:rsidRPr="00722E0E" w:rsidRDefault="004A5295" w:rsidP="00317003">
      <w:pPr>
        <w:widowControl/>
        <w:ind w:left="-57"/>
        <w:jc w:val="both"/>
        <w:rPr>
          <w:rFonts w:ascii="Arial" w:hAnsi="Arial" w:cs="Arial"/>
          <w:sz w:val="24"/>
          <w:szCs w:val="24"/>
        </w:rPr>
      </w:pPr>
      <w:r w:rsidRPr="00722E0E">
        <w:rPr>
          <w:rFonts w:ascii="Arial" w:hAnsi="Arial" w:cs="Arial"/>
          <w:sz w:val="24"/>
          <w:szCs w:val="24"/>
        </w:rPr>
        <w:t xml:space="preserve">Premesso che quanto di seguito dichiarato è reso ai sensi degli articoli 46 e 47 del D.P.R.  445/2000 e </w:t>
      </w:r>
      <w:proofErr w:type="spellStart"/>
      <w:r w:rsidRPr="00722E0E">
        <w:rPr>
          <w:rFonts w:ascii="Arial" w:hAnsi="Arial" w:cs="Arial"/>
          <w:sz w:val="24"/>
          <w:szCs w:val="24"/>
        </w:rPr>
        <w:t>s.m.i.</w:t>
      </w:r>
      <w:proofErr w:type="spellEnd"/>
      <w:r w:rsidRPr="00722E0E">
        <w:rPr>
          <w:rFonts w:ascii="Arial" w:hAnsi="Arial" w:cs="Arial"/>
          <w:sz w:val="24"/>
          <w:szCs w:val="24"/>
        </w:rPr>
        <w:t>, consapevole delle sanzioni penali previste dall’art. 76 del medesimo DPR 445/2000, per le ipotesi di falsità in atti e dichiarazioni mendaci ivi indicate;</w:t>
      </w:r>
    </w:p>
    <w:p w14:paraId="173DC01B" w14:textId="77777777" w:rsidR="00317003" w:rsidRPr="00722E0E" w:rsidRDefault="00317003" w:rsidP="00317003">
      <w:pPr>
        <w:widowControl/>
        <w:ind w:left="-57"/>
        <w:jc w:val="both"/>
        <w:rPr>
          <w:rFonts w:ascii="Arial" w:hAnsi="Arial" w:cs="Arial"/>
          <w:sz w:val="24"/>
          <w:szCs w:val="24"/>
        </w:rPr>
      </w:pPr>
    </w:p>
    <w:p w14:paraId="54848539" w14:textId="75EF3430" w:rsidR="009F75F8" w:rsidRPr="00722E0E" w:rsidRDefault="009F75F8" w:rsidP="009F75F8">
      <w:pPr>
        <w:widowControl/>
        <w:spacing w:line="360" w:lineRule="auto"/>
        <w:jc w:val="both"/>
        <w:rPr>
          <w:rFonts w:ascii="Arial" w:hAnsi="Arial" w:cs="Arial"/>
          <w:sz w:val="24"/>
          <w:szCs w:val="24"/>
        </w:rPr>
      </w:pPr>
      <w:bookmarkStart w:id="10" w:name="OLE_LINK261"/>
      <w:r w:rsidRPr="00722E0E">
        <w:rPr>
          <w:rFonts w:ascii="Arial" w:hAnsi="Arial" w:cs="Arial"/>
          <w:sz w:val="24"/>
          <w:szCs w:val="24"/>
        </w:rPr>
        <w:t xml:space="preserve">Il/La sottoscritto/a ________________________________________________________ nato/a  </w:t>
      </w:r>
      <w:proofErr w:type="spellStart"/>
      <w:r w:rsidRPr="00722E0E">
        <w:rPr>
          <w:rFonts w:ascii="Arial" w:hAnsi="Arial" w:cs="Arial"/>
          <w:sz w:val="24"/>
          <w:szCs w:val="24"/>
        </w:rPr>
        <w:t>a</w:t>
      </w:r>
      <w:proofErr w:type="spellEnd"/>
      <w:r w:rsidRPr="00722E0E">
        <w:rPr>
          <w:rFonts w:ascii="Arial" w:hAnsi="Arial" w:cs="Arial"/>
          <w:sz w:val="24"/>
          <w:szCs w:val="24"/>
        </w:rPr>
        <w:t xml:space="preserve">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w:t>
      </w:r>
      <w:r w:rsidRPr="00722E0E">
        <w:rPr>
          <w:rFonts w:ascii="Arial" w:hAnsi="Arial" w:cs="Arial"/>
          <w:sz w:val="24"/>
          <w:szCs w:val="24"/>
        </w:rPr>
        <w:lastRenderedPageBreak/>
        <w:t>________/_______________  E-mail: ___________________________ PEC: ___________________________________________________________</w:t>
      </w:r>
    </w:p>
    <w:p w14:paraId="32FDF3BA" w14:textId="77777777" w:rsidR="009F75F8" w:rsidRPr="00722E0E" w:rsidRDefault="009F75F8" w:rsidP="009F75F8">
      <w:pPr>
        <w:widowControl/>
        <w:spacing w:line="360" w:lineRule="auto"/>
        <w:jc w:val="both"/>
        <w:rPr>
          <w:rFonts w:ascii="Arial" w:hAnsi="Arial" w:cs="Arial"/>
          <w:sz w:val="24"/>
          <w:szCs w:val="24"/>
        </w:rPr>
      </w:pPr>
    </w:p>
    <w:p w14:paraId="744E2BB2" w14:textId="77777777" w:rsidR="009F75F8" w:rsidRPr="00722E0E" w:rsidRDefault="009F75F8" w:rsidP="009F75F8">
      <w:pPr>
        <w:widowControl/>
        <w:spacing w:line="360" w:lineRule="auto"/>
        <w:jc w:val="both"/>
        <w:rPr>
          <w:rFonts w:ascii="Arial" w:hAnsi="Arial" w:cs="Arial"/>
          <w:sz w:val="24"/>
          <w:szCs w:val="24"/>
        </w:rPr>
      </w:pPr>
    </w:p>
    <w:bookmarkEnd w:id="10"/>
    <w:p w14:paraId="4A7CDB82" w14:textId="632F70B2" w:rsidR="009F75F8" w:rsidRPr="00722E0E" w:rsidRDefault="009F75F8" w:rsidP="009F75F8">
      <w:pPr>
        <w:widowControl/>
        <w:spacing w:line="360" w:lineRule="auto"/>
        <w:jc w:val="both"/>
        <w:rPr>
          <w:rFonts w:ascii="Arial" w:hAnsi="Arial" w:cs="Arial"/>
          <w:sz w:val="24"/>
          <w:szCs w:val="24"/>
        </w:rPr>
      </w:pPr>
      <w:r w:rsidRPr="00722E0E">
        <w:rPr>
          <w:rFonts w:ascii="Arial" w:hAnsi="Arial" w:cs="Arial"/>
          <w:sz w:val="24"/>
          <w:szCs w:val="24"/>
        </w:rPr>
        <w:t xml:space="preserve">Il/La sottoscritto/a ________________________________________________________ nato/a  </w:t>
      </w:r>
      <w:proofErr w:type="spellStart"/>
      <w:r w:rsidRPr="00722E0E">
        <w:rPr>
          <w:rFonts w:ascii="Arial" w:hAnsi="Arial" w:cs="Arial"/>
          <w:sz w:val="24"/>
          <w:szCs w:val="24"/>
        </w:rPr>
        <w:t>a</w:t>
      </w:r>
      <w:proofErr w:type="spellEnd"/>
      <w:r w:rsidRPr="00722E0E">
        <w:rPr>
          <w:rFonts w:ascii="Arial" w:hAnsi="Arial" w:cs="Arial"/>
          <w:sz w:val="24"/>
          <w:szCs w:val="24"/>
        </w:rPr>
        <w:t xml:space="preserve">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___________________________________________________________</w:t>
      </w:r>
    </w:p>
    <w:p w14:paraId="507C146D" w14:textId="77777777" w:rsidR="009F75F8" w:rsidRPr="00722E0E" w:rsidRDefault="009F75F8" w:rsidP="009F75F8">
      <w:pPr>
        <w:widowControl/>
        <w:spacing w:line="360" w:lineRule="auto"/>
        <w:jc w:val="both"/>
        <w:rPr>
          <w:rFonts w:ascii="Arial" w:hAnsi="Arial" w:cs="Arial"/>
          <w:sz w:val="24"/>
          <w:szCs w:val="24"/>
        </w:rPr>
      </w:pPr>
    </w:p>
    <w:p w14:paraId="02099F8E" w14:textId="77777777" w:rsidR="009F75F8" w:rsidRPr="00722E0E" w:rsidRDefault="009F75F8" w:rsidP="009F75F8">
      <w:pPr>
        <w:widowControl/>
        <w:spacing w:line="360" w:lineRule="auto"/>
        <w:jc w:val="both"/>
        <w:rPr>
          <w:rFonts w:ascii="Arial" w:hAnsi="Arial" w:cs="Arial"/>
          <w:sz w:val="24"/>
          <w:szCs w:val="24"/>
        </w:rPr>
      </w:pPr>
    </w:p>
    <w:p w14:paraId="176100DE" w14:textId="53A35FA1" w:rsidR="00317003" w:rsidRPr="00722E0E" w:rsidRDefault="009F75F8" w:rsidP="009F75F8">
      <w:pPr>
        <w:widowControl/>
        <w:spacing w:line="360" w:lineRule="auto"/>
        <w:jc w:val="both"/>
        <w:rPr>
          <w:rFonts w:ascii="Arial" w:hAnsi="Arial" w:cs="Arial"/>
          <w:sz w:val="24"/>
          <w:szCs w:val="24"/>
        </w:rPr>
      </w:pPr>
      <w:r w:rsidRPr="00722E0E">
        <w:rPr>
          <w:rFonts w:ascii="Arial" w:hAnsi="Arial" w:cs="Arial"/>
          <w:sz w:val="24"/>
          <w:szCs w:val="24"/>
        </w:rPr>
        <w:t xml:space="preserve">Il/La sottoscritto/a ________________________________________________________ nato/a  </w:t>
      </w:r>
      <w:proofErr w:type="spellStart"/>
      <w:r w:rsidRPr="00722E0E">
        <w:rPr>
          <w:rFonts w:ascii="Arial" w:hAnsi="Arial" w:cs="Arial"/>
          <w:sz w:val="24"/>
          <w:szCs w:val="24"/>
        </w:rPr>
        <w:t>a</w:t>
      </w:r>
      <w:proofErr w:type="spellEnd"/>
      <w:r w:rsidRPr="00722E0E">
        <w:rPr>
          <w:rFonts w:ascii="Arial" w:hAnsi="Arial" w:cs="Arial"/>
          <w:sz w:val="24"/>
          <w:szCs w:val="24"/>
        </w:rPr>
        <w:t xml:space="preserve"> _____________________ il ______________ Prov. _______  C.F. __________________________ residente in Comune di ________________________________  Prov. _______ Via _______________________ n ___________ in qualità di________________________________________ dell’impresa o società cooperativa (denominazione/ragione sociale/forma giuridica completa di relativa iscrizione ad Albi/registri ove previsto________________________________________________________________________________________________________________________________________________________________________________________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___________________________________________________________</w:t>
      </w:r>
    </w:p>
    <w:p w14:paraId="6677662E" w14:textId="77777777" w:rsidR="003D5073" w:rsidRPr="00722E0E" w:rsidRDefault="003D5073">
      <w:pPr>
        <w:widowControl/>
        <w:ind w:left="360"/>
        <w:jc w:val="both"/>
        <w:rPr>
          <w:rFonts w:ascii="Arial" w:hAnsi="Arial" w:cs="Arial"/>
          <w:sz w:val="24"/>
          <w:szCs w:val="24"/>
        </w:rPr>
      </w:pPr>
    </w:p>
    <w:p w14:paraId="18B393AA" w14:textId="77777777" w:rsidR="003D5073" w:rsidRPr="00722E0E" w:rsidRDefault="004A5295">
      <w:pPr>
        <w:pStyle w:val="sche3"/>
        <w:ind w:left="360"/>
        <w:jc w:val="center"/>
        <w:rPr>
          <w:rFonts w:ascii="Arial" w:hAnsi="Arial" w:cs="Arial"/>
          <w:sz w:val="24"/>
          <w:szCs w:val="24"/>
          <w:u w:val="single"/>
          <w:lang w:val="it-IT"/>
        </w:rPr>
      </w:pPr>
      <w:r w:rsidRPr="00722E0E">
        <w:rPr>
          <w:rFonts w:ascii="Arial" w:hAnsi="Arial" w:cs="Arial"/>
          <w:sz w:val="24"/>
          <w:szCs w:val="24"/>
          <w:u w:val="single"/>
          <w:lang w:val="it-IT"/>
        </w:rPr>
        <w:t>(barrare le caselle che corrispondono al vero e completare)</w:t>
      </w:r>
    </w:p>
    <w:p w14:paraId="4CB0DF38" w14:textId="77777777" w:rsidR="003D5073" w:rsidRPr="00722E0E" w:rsidRDefault="003D5073">
      <w:pPr>
        <w:pStyle w:val="sche3"/>
        <w:ind w:left="360"/>
        <w:jc w:val="center"/>
        <w:rPr>
          <w:rFonts w:ascii="Arial" w:hAnsi="Arial" w:cs="Arial"/>
          <w:b/>
          <w:sz w:val="24"/>
          <w:szCs w:val="24"/>
          <w:lang w:val="it-IT"/>
        </w:rPr>
      </w:pPr>
    </w:p>
    <w:p w14:paraId="387057D0" w14:textId="77777777" w:rsidR="003D5073" w:rsidRPr="00722E0E" w:rsidRDefault="004A5295">
      <w:pPr>
        <w:pStyle w:val="sche3"/>
        <w:ind w:left="360"/>
        <w:jc w:val="center"/>
        <w:rPr>
          <w:rFonts w:ascii="Arial" w:hAnsi="Arial" w:cs="Arial"/>
          <w:sz w:val="24"/>
          <w:szCs w:val="24"/>
        </w:rPr>
      </w:pPr>
      <w:r w:rsidRPr="00722E0E">
        <w:rPr>
          <w:rFonts w:ascii="Arial" w:hAnsi="Arial" w:cs="Arial"/>
          <w:b/>
          <w:sz w:val="24"/>
          <w:szCs w:val="24"/>
          <w:lang w:val="it-IT"/>
        </w:rPr>
        <w:t>C H I E D E</w:t>
      </w:r>
      <w:r w:rsidR="005B37C8" w:rsidRPr="00722E0E">
        <w:rPr>
          <w:rFonts w:ascii="Arial" w:hAnsi="Arial" w:cs="Arial"/>
          <w:b/>
          <w:sz w:val="24"/>
          <w:szCs w:val="24"/>
          <w:lang w:val="it-IT"/>
        </w:rPr>
        <w:t xml:space="preserve">   </w:t>
      </w:r>
      <w:r w:rsidRPr="00722E0E">
        <w:rPr>
          <w:rFonts w:ascii="Arial" w:hAnsi="Arial" w:cs="Arial"/>
          <w:b/>
          <w:sz w:val="24"/>
          <w:szCs w:val="24"/>
          <w:lang w:val="it-IT"/>
        </w:rPr>
        <w:t>/</w:t>
      </w:r>
      <w:r w:rsidR="005B37C8" w:rsidRPr="00722E0E">
        <w:rPr>
          <w:rFonts w:ascii="Arial" w:hAnsi="Arial" w:cs="Arial"/>
          <w:b/>
          <w:sz w:val="24"/>
          <w:szCs w:val="24"/>
          <w:lang w:val="it-IT"/>
        </w:rPr>
        <w:t xml:space="preserve">   </w:t>
      </w:r>
      <w:r w:rsidRPr="00722E0E">
        <w:rPr>
          <w:rFonts w:ascii="Arial" w:hAnsi="Arial" w:cs="Arial"/>
          <w:b/>
          <w:sz w:val="24"/>
          <w:szCs w:val="24"/>
          <w:lang w:val="it-IT"/>
        </w:rPr>
        <w:t>C</w:t>
      </w:r>
      <w:r w:rsidR="005B37C8" w:rsidRPr="00722E0E">
        <w:rPr>
          <w:rFonts w:ascii="Arial" w:hAnsi="Arial" w:cs="Arial"/>
          <w:b/>
          <w:sz w:val="24"/>
          <w:szCs w:val="24"/>
          <w:lang w:val="it-IT"/>
        </w:rPr>
        <w:t xml:space="preserve"> </w:t>
      </w:r>
      <w:r w:rsidRPr="00722E0E">
        <w:rPr>
          <w:rFonts w:ascii="Arial" w:hAnsi="Arial" w:cs="Arial"/>
          <w:b/>
          <w:sz w:val="24"/>
          <w:szCs w:val="24"/>
          <w:lang w:val="it-IT"/>
        </w:rPr>
        <w:t>H</w:t>
      </w:r>
      <w:r w:rsidR="005B37C8" w:rsidRPr="00722E0E">
        <w:rPr>
          <w:rFonts w:ascii="Arial" w:hAnsi="Arial" w:cs="Arial"/>
          <w:b/>
          <w:sz w:val="24"/>
          <w:szCs w:val="24"/>
          <w:lang w:val="it-IT"/>
        </w:rPr>
        <w:t xml:space="preserve"> </w:t>
      </w:r>
      <w:r w:rsidRPr="00722E0E">
        <w:rPr>
          <w:rFonts w:ascii="Arial" w:hAnsi="Arial" w:cs="Arial"/>
          <w:b/>
          <w:sz w:val="24"/>
          <w:szCs w:val="24"/>
          <w:lang w:val="it-IT"/>
        </w:rPr>
        <w:t>I</w:t>
      </w:r>
      <w:r w:rsidR="005B37C8" w:rsidRPr="00722E0E">
        <w:rPr>
          <w:rFonts w:ascii="Arial" w:hAnsi="Arial" w:cs="Arial"/>
          <w:b/>
          <w:sz w:val="24"/>
          <w:szCs w:val="24"/>
          <w:lang w:val="it-IT"/>
        </w:rPr>
        <w:t xml:space="preserve"> </w:t>
      </w:r>
      <w:r w:rsidRPr="00722E0E">
        <w:rPr>
          <w:rFonts w:ascii="Arial" w:hAnsi="Arial" w:cs="Arial"/>
          <w:b/>
          <w:sz w:val="24"/>
          <w:szCs w:val="24"/>
          <w:lang w:val="it-IT"/>
        </w:rPr>
        <w:t>E</w:t>
      </w:r>
      <w:r w:rsidR="005B37C8" w:rsidRPr="00722E0E">
        <w:rPr>
          <w:rFonts w:ascii="Arial" w:hAnsi="Arial" w:cs="Arial"/>
          <w:b/>
          <w:sz w:val="24"/>
          <w:szCs w:val="24"/>
          <w:lang w:val="it-IT"/>
        </w:rPr>
        <w:t xml:space="preserve"> </w:t>
      </w:r>
      <w:r w:rsidRPr="00722E0E">
        <w:rPr>
          <w:rFonts w:ascii="Arial" w:hAnsi="Arial" w:cs="Arial"/>
          <w:b/>
          <w:sz w:val="24"/>
          <w:szCs w:val="24"/>
          <w:lang w:val="it-IT"/>
        </w:rPr>
        <w:t>D</w:t>
      </w:r>
      <w:r w:rsidR="005B37C8" w:rsidRPr="00722E0E">
        <w:rPr>
          <w:rFonts w:ascii="Arial" w:hAnsi="Arial" w:cs="Arial"/>
          <w:b/>
          <w:sz w:val="24"/>
          <w:szCs w:val="24"/>
          <w:lang w:val="it-IT"/>
        </w:rPr>
        <w:t xml:space="preserve"> </w:t>
      </w:r>
      <w:r w:rsidRPr="00722E0E">
        <w:rPr>
          <w:rFonts w:ascii="Arial" w:hAnsi="Arial" w:cs="Arial"/>
          <w:b/>
          <w:sz w:val="24"/>
          <w:szCs w:val="24"/>
          <w:lang w:val="it-IT"/>
        </w:rPr>
        <w:t>O</w:t>
      </w:r>
      <w:r w:rsidR="005B37C8" w:rsidRPr="00722E0E">
        <w:rPr>
          <w:rFonts w:ascii="Arial" w:hAnsi="Arial" w:cs="Arial"/>
          <w:b/>
          <w:sz w:val="24"/>
          <w:szCs w:val="24"/>
          <w:lang w:val="it-IT"/>
        </w:rPr>
        <w:t xml:space="preserve"> </w:t>
      </w:r>
      <w:r w:rsidRPr="00722E0E">
        <w:rPr>
          <w:rFonts w:ascii="Arial" w:hAnsi="Arial" w:cs="Arial"/>
          <w:b/>
          <w:sz w:val="24"/>
          <w:szCs w:val="24"/>
          <w:lang w:val="it-IT"/>
        </w:rPr>
        <w:t>N</w:t>
      </w:r>
      <w:r w:rsidR="005B37C8" w:rsidRPr="00722E0E">
        <w:rPr>
          <w:rFonts w:ascii="Arial" w:hAnsi="Arial" w:cs="Arial"/>
          <w:b/>
          <w:sz w:val="24"/>
          <w:szCs w:val="24"/>
          <w:lang w:val="it-IT"/>
        </w:rPr>
        <w:t xml:space="preserve"> </w:t>
      </w:r>
      <w:r w:rsidRPr="00722E0E">
        <w:rPr>
          <w:rFonts w:ascii="Arial" w:hAnsi="Arial" w:cs="Arial"/>
          <w:b/>
          <w:sz w:val="24"/>
          <w:szCs w:val="24"/>
          <w:lang w:val="it-IT"/>
        </w:rPr>
        <w:t>O</w:t>
      </w:r>
    </w:p>
    <w:p w14:paraId="48E592B0" w14:textId="77777777" w:rsidR="003D5073" w:rsidRPr="00722E0E" w:rsidRDefault="004A5295">
      <w:pPr>
        <w:pStyle w:val="sche3"/>
        <w:ind w:left="720"/>
        <w:jc w:val="center"/>
        <w:rPr>
          <w:rFonts w:ascii="Arial" w:hAnsi="Arial" w:cs="Arial"/>
          <w:sz w:val="24"/>
          <w:szCs w:val="24"/>
          <w:lang w:val="it-IT"/>
        </w:rPr>
      </w:pPr>
      <w:r w:rsidRPr="00722E0E">
        <w:rPr>
          <w:rFonts w:ascii="Arial" w:hAnsi="Arial" w:cs="Arial"/>
          <w:sz w:val="24"/>
          <w:szCs w:val="24"/>
          <w:lang w:val="it-IT"/>
        </w:rPr>
        <w:t>di partecipare alla procedura di gara in qualità di</w:t>
      </w:r>
    </w:p>
    <w:p w14:paraId="2A3958C2" w14:textId="77777777" w:rsidR="003D5073" w:rsidRPr="00722E0E" w:rsidRDefault="004A5295">
      <w:pPr>
        <w:pStyle w:val="sche3"/>
        <w:ind w:left="720"/>
        <w:jc w:val="center"/>
        <w:rPr>
          <w:rFonts w:ascii="Arial" w:hAnsi="Arial" w:cs="Arial"/>
          <w:i/>
          <w:sz w:val="24"/>
          <w:szCs w:val="24"/>
          <w:lang w:val="it-IT"/>
        </w:rPr>
      </w:pPr>
      <w:r w:rsidRPr="00722E0E">
        <w:rPr>
          <w:rFonts w:ascii="Arial" w:hAnsi="Arial" w:cs="Arial"/>
          <w:i/>
          <w:sz w:val="24"/>
          <w:szCs w:val="24"/>
          <w:lang w:val="it-IT"/>
        </w:rPr>
        <w:t>Art. 45, commi 1 e 2, del D. Lgs. 50/2016</w:t>
      </w:r>
    </w:p>
    <w:p w14:paraId="750ED6C0" w14:textId="77777777" w:rsidR="003D5073" w:rsidRPr="00722E0E" w:rsidRDefault="003D5073" w:rsidP="00317003">
      <w:pPr>
        <w:pStyle w:val="sche3"/>
        <w:tabs>
          <w:tab w:val="left" w:pos="284"/>
          <w:tab w:val="left" w:pos="1276"/>
        </w:tabs>
        <w:rPr>
          <w:rFonts w:ascii="Arial" w:hAnsi="Arial" w:cs="Arial"/>
          <w:i/>
          <w:sz w:val="24"/>
          <w:szCs w:val="24"/>
          <w:lang w:val="it-IT"/>
        </w:rPr>
      </w:pPr>
    </w:p>
    <w:p w14:paraId="32BBBF56" w14:textId="77777777" w:rsidR="003D5073" w:rsidRPr="00722E0E" w:rsidRDefault="004A5295" w:rsidP="001366DA">
      <w:pPr>
        <w:pStyle w:val="sche3"/>
        <w:numPr>
          <w:ilvl w:val="0"/>
          <w:numId w:val="4"/>
        </w:numPr>
        <w:tabs>
          <w:tab w:val="left" w:pos="-190"/>
          <w:tab w:val="left" w:pos="94"/>
          <w:tab w:val="left" w:pos="851"/>
          <w:tab w:val="left" w:pos="1610"/>
        </w:tabs>
        <w:ind w:left="851" w:hanging="284"/>
        <w:rPr>
          <w:rFonts w:ascii="Arial" w:hAnsi="Arial" w:cs="Arial"/>
          <w:sz w:val="24"/>
          <w:szCs w:val="24"/>
        </w:rPr>
      </w:pPr>
      <w:r w:rsidRPr="00722E0E">
        <w:rPr>
          <w:rFonts w:ascii="Arial" w:hAnsi="Arial" w:cs="Arial"/>
          <w:b/>
          <w:sz w:val="24"/>
          <w:szCs w:val="24"/>
          <w:u w:val="single"/>
          <w:lang w:val="it-IT"/>
        </w:rPr>
        <w:t>Imprenditore individuale, anche artigiano, e le società, anche cooperative</w:t>
      </w:r>
      <w:r w:rsidRPr="00722E0E">
        <w:rPr>
          <w:rFonts w:ascii="Arial" w:hAnsi="Arial" w:cs="Arial"/>
          <w:sz w:val="24"/>
          <w:szCs w:val="24"/>
          <w:u w:val="single"/>
          <w:lang w:val="it-IT"/>
        </w:rPr>
        <w:t>:</w:t>
      </w:r>
      <w:r w:rsidRPr="00722E0E">
        <w:rPr>
          <w:rFonts w:ascii="Arial" w:hAnsi="Arial" w:cs="Arial"/>
          <w:sz w:val="24"/>
          <w:szCs w:val="24"/>
          <w:lang w:val="it-IT"/>
        </w:rPr>
        <w:t xml:space="preserve"> art. 45, comma 2, lettera a) D. Lgs. 50/2016;</w:t>
      </w:r>
    </w:p>
    <w:p w14:paraId="67A8245A" w14:textId="77777777" w:rsidR="003D5073" w:rsidRPr="00722E0E" w:rsidRDefault="003D5073" w:rsidP="001366DA">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38876FEE" w14:textId="77777777" w:rsidR="003D5073" w:rsidRPr="00722E0E" w:rsidRDefault="003D5073" w:rsidP="001366DA">
      <w:pPr>
        <w:pStyle w:val="sche3"/>
        <w:tabs>
          <w:tab w:val="left" w:pos="284"/>
          <w:tab w:val="left" w:pos="851"/>
          <w:tab w:val="left" w:pos="1276"/>
        </w:tabs>
        <w:ind w:left="851" w:hanging="284"/>
        <w:rPr>
          <w:rFonts w:ascii="Arial" w:hAnsi="Arial" w:cs="Arial"/>
          <w:sz w:val="24"/>
          <w:szCs w:val="24"/>
          <w:lang w:val="it-IT"/>
        </w:rPr>
      </w:pPr>
    </w:p>
    <w:p w14:paraId="3EDDD221" w14:textId="3B39FDD5" w:rsidR="003D5073" w:rsidRPr="00722E0E" w:rsidRDefault="004A5295" w:rsidP="001366DA">
      <w:pPr>
        <w:pStyle w:val="sche3"/>
        <w:numPr>
          <w:ilvl w:val="0"/>
          <w:numId w:val="4"/>
        </w:numPr>
        <w:tabs>
          <w:tab w:val="left" w:pos="-190"/>
          <w:tab w:val="left" w:pos="94"/>
          <w:tab w:val="left" w:pos="851"/>
          <w:tab w:val="left" w:pos="1250"/>
        </w:tabs>
        <w:ind w:left="851" w:hanging="284"/>
        <w:rPr>
          <w:rFonts w:ascii="Arial" w:hAnsi="Arial" w:cs="Arial"/>
          <w:sz w:val="24"/>
          <w:szCs w:val="24"/>
        </w:rPr>
      </w:pPr>
      <w:r w:rsidRPr="00722E0E">
        <w:rPr>
          <w:rFonts w:ascii="Arial" w:hAnsi="Arial" w:cs="Arial"/>
          <w:b/>
          <w:sz w:val="24"/>
          <w:szCs w:val="24"/>
          <w:u w:val="single"/>
          <w:lang w:val="it-IT"/>
        </w:rPr>
        <w:t>Consorzio fra società cooperative di produzione e lavoro</w:t>
      </w:r>
      <w:r w:rsidRPr="00722E0E">
        <w:rPr>
          <w:rFonts w:ascii="Arial" w:hAnsi="Arial" w:cs="Arial"/>
          <w:sz w:val="24"/>
          <w:szCs w:val="24"/>
          <w:u w:val="single"/>
          <w:lang w:val="it-IT"/>
        </w:rPr>
        <w:t>:</w:t>
      </w:r>
      <w:r w:rsidRPr="00722E0E">
        <w:rPr>
          <w:rFonts w:ascii="Arial" w:hAnsi="Arial" w:cs="Arial"/>
          <w:sz w:val="24"/>
          <w:szCs w:val="24"/>
          <w:lang w:val="it-IT"/>
        </w:rPr>
        <w:t xml:space="preserve"> art. 45, comma 2, lettera b) D. Lgs. 50/2016 per conto della/e seguente/i consorziata/e </w:t>
      </w:r>
      <w:r w:rsidR="001366DA" w:rsidRPr="00722E0E">
        <w:rPr>
          <w:rFonts w:ascii="Arial" w:hAnsi="Arial" w:cs="Arial"/>
          <w:sz w:val="24"/>
          <w:szCs w:val="24"/>
          <w:lang w:val="it-IT"/>
        </w:rPr>
        <w:t>_______________________________</w:t>
      </w:r>
      <w:proofErr w:type="gramStart"/>
      <w:r w:rsidR="001366DA" w:rsidRPr="00722E0E">
        <w:rPr>
          <w:rFonts w:ascii="Arial" w:hAnsi="Arial" w:cs="Arial"/>
          <w:sz w:val="24"/>
          <w:szCs w:val="24"/>
          <w:lang w:val="it-IT"/>
        </w:rPr>
        <w:t>_</w:t>
      </w:r>
      <w:r w:rsidRPr="00722E0E">
        <w:rPr>
          <w:rFonts w:ascii="Arial" w:hAnsi="Arial" w:cs="Arial"/>
          <w:sz w:val="24"/>
          <w:szCs w:val="24"/>
          <w:lang w:val="it-IT"/>
        </w:rPr>
        <w:t xml:space="preserve">  di</w:t>
      </w:r>
      <w:proofErr w:type="gramEnd"/>
      <w:r w:rsidRPr="00722E0E">
        <w:rPr>
          <w:rFonts w:ascii="Arial" w:hAnsi="Arial" w:cs="Arial"/>
          <w:sz w:val="24"/>
          <w:szCs w:val="24"/>
          <w:lang w:val="it-IT"/>
        </w:rPr>
        <w:t xml:space="preserve"> cui si allegano le relative dichiarazioni in merito all’assenza dei “Motivi di Esclusione” di cui all’art. 80, D. Lgs. 50/2016 (DGUE</w:t>
      </w:r>
      <w:r w:rsidR="00CA6D07" w:rsidRPr="00722E0E">
        <w:rPr>
          <w:rFonts w:ascii="Arial" w:hAnsi="Arial" w:cs="Arial"/>
          <w:sz w:val="24"/>
          <w:szCs w:val="24"/>
          <w:lang w:val="it-IT"/>
        </w:rPr>
        <w:t xml:space="preserve"> e Allegato 2</w:t>
      </w:r>
      <w:r w:rsidRPr="00722E0E">
        <w:rPr>
          <w:rFonts w:ascii="Arial" w:hAnsi="Arial" w:cs="Arial"/>
          <w:sz w:val="24"/>
          <w:szCs w:val="24"/>
          <w:lang w:val="it-IT"/>
        </w:rPr>
        <w:t xml:space="preserve">). </w:t>
      </w:r>
      <w:r w:rsidRPr="00722E0E">
        <w:rPr>
          <w:rFonts w:ascii="Arial" w:hAnsi="Arial" w:cs="Arial"/>
          <w:i/>
          <w:sz w:val="24"/>
          <w:szCs w:val="24"/>
          <w:lang w:val="it-IT"/>
        </w:rPr>
        <w:t>Qualora il consorzio non indichi per quale/i consorziato/i concorre, si intende che lo stesso partecipi in nome e per conto proprio</w:t>
      </w:r>
      <w:r w:rsidRPr="00722E0E">
        <w:rPr>
          <w:rFonts w:ascii="Arial" w:hAnsi="Arial" w:cs="Arial"/>
          <w:sz w:val="24"/>
          <w:szCs w:val="24"/>
          <w:lang w:val="it-IT"/>
        </w:rPr>
        <w:t>;</w:t>
      </w:r>
    </w:p>
    <w:p w14:paraId="5ED31F91" w14:textId="77777777" w:rsidR="003D5073" w:rsidRPr="00722E0E" w:rsidRDefault="003D5073">
      <w:pPr>
        <w:pStyle w:val="sche3"/>
        <w:tabs>
          <w:tab w:val="left" w:pos="284"/>
          <w:tab w:val="left" w:pos="1276"/>
        </w:tabs>
        <w:ind w:left="360"/>
        <w:rPr>
          <w:rFonts w:ascii="Arial" w:hAnsi="Arial" w:cs="Arial"/>
          <w:sz w:val="24"/>
          <w:szCs w:val="24"/>
          <w:lang w:val="it-IT"/>
        </w:rPr>
      </w:pPr>
    </w:p>
    <w:p w14:paraId="646EE6E0" w14:textId="77777777" w:rsidR="003D5073" w:rsidRPr="00722E0E" w:rsidRDefault="003D5073">
      <w:pPr>
        <w:pStyle w:val="sche3"/>
        <w:tabs>
          <w:tab w:val="left" w:pos="284"/>
          <w:tab w:val="left" w:pos="1276"/>
        </w:tabs>
        <w:ind w:left="360"/>
        <w:rPr>
          <w:rFonts w:ascii="Arial" w:hAnsi="Arial" w:cs="Arial"/>
          <w:sz w:val="24"/>
          <w:szCs w:val="24"/>
          <w:lang w:val="it-IT"/>
        </w:rPr>
      </w:pPr>
    </w:p>
    <w:p w14:paraId="0D9BFA1E" w14:textId="50AA133F" w:rsidR="003D5073" w:rsidRPr="00722E0E" w:rsidRDefault="004A5295" w:rsidP="00D74BF5">
      <w:pPr>
        <w:pStyle w:val="sche3"/>
        <w:numPr>
          <w:ilvl w:val="0"/>
          <w:numId w:val="4"/>
        </w:numPr>
        <w:tabs>
          <w:tab w:val="left" w:pos="-190"/>
          <w:tab w:val="left" w:pos="100"/>
          <w:tab w:val="left" w:pos="851"/>
        </w:tabs>
        <w:ind w:left="851" w:hanging="284"/>
        <w:rPr>
          <w:rFonts w:ascii="Arial" w:hAnsi="Arial" w:cs="Arial"/>
          <w:sz w:val="24"/>
          <w:szCs w:val="24"/>
        </w:rPr>
      </w:pPr>
      <w:r w:rsidRPr="00722E0E">
        <w:rPr>
          <w:rFonts w:ascii="Arial" w:hAnsi="Arial" w:cs="Arial"/>
          <w:b/>
          <w:sz w:val="24"/>
          <w:szCs w:val="24"/>
          <w:u w:val="single"/>
          <w:lang w:val="it-IT"/>
        </w:rPr>
        <w:t>Consorzio tra imprese artigiane</w:t>
      </w:r>
      <w:r w:rsidRPr="00722E0E">
        <w:rPr>
          <w:rFonts w:ascii="Arial" w:hAnsi="Arial" w:cs="Arial"/>
          <w:sz w:val="24"/>
          <w:szCs w:val="24"/>
          <w:u w:val="single"/>
          <w:lang w:val="it-IT"/>
        </w:rPr>
        <w:t>:</w:t>
      </w:r>
      <w:r w:rsidRPr="00722E0E">
        <w:rPr>
          <w:rFonts w:ascii="Arial" w:hAnsi="Arial" w:cs="Arial"/>
          <w:sz w:val="24"/>
          <w:szCs w:val="24"/>
          <w:lang w:val="it-IT"/>
        </w:rPr>
        <w:t xml:space="preserve"> art. 45, comma 2, lettera b) D. Lgs. 50/2016 per conto della/e seguente/i consorziata/e </w:t>
      </w:r>
      <w:r w:rsidR="001366DA" w:rsidRPr="00722E0E">
        <w:rPr>
          <w:rFonts w:ascii="Arial" w:hAnsi="Arial" w:cs="Arial"/>
          <w:sz w:val="24"/>
          <w:szCs w:val="24"/>
          <w:lang w:val="it-IT"/>
        </w:rPr>
        <w:t>________________________________</w:t>
      </w:r>
      <w:r w:rsidRPr="00722E0E">
        <w:rPr>
          <w:rFonts w:ascii="Arial" w:hAnsi="Arial" w:cs="Arial"/>
          <w:sz w:val="24"/>
          <w:szCs w:val="24"/>
          <w:lang w:val="it-IT"/>
        </w:rPr>
        <w:t xml:space="preserve"> di cui si allegano le relative dichiarazioni in merito all’assenza dei “Motivi di Esclusione” di cui all’art. 80, D. Lgs. 50/2016 (</w:t>
      </w:r>
      <w:r w:rsidR="00CA6D07" w:rsidRPr="00722E0E">
        <w:rPr>
          <w:rFonts w:ascii="Arial" w:hAnsi="Arial" w:cs="Arial"/>
          <w:sz w:val="24"/>
          <w:szCs w:val="24"/>
          <w:lang w:val="it-IT"/>
        </w:rPr>
        <w:t>DGUE e Allegato 2</w:t>
      </w:r>
      <w:r w:rsidRPr="00722E0E">
        <w:rPr>
          <w:rFonts w:ascii="Arial" w:hAnsi="Arial" w:cs="Arial"/>
          <w:sz w:val="24"/>
          <w:szCs w:val="24"/>
          <w:lang w:val="it-IT"/>
        </w:rPr>
        <w:t xml:space="preserve">). </w:t>
      </w:r>
      <w:r w:rsidRPr="00722E0E">
        <w:rPr>
          <w:rFonts w:ascii="Arial" w:hAnsi="Arial" w:cs="Arial"/>
          <w:i/>
          <w:sz w:val="24"/>
          <w:szCs w:val="24"/>
          <w:lang w:val="it-IT"/>
        </w:rPr>
        <w:t>Qualora il consorzio non indichi per quale/i consorziato/i concorre, si intende che lo stesso partecipi in nome e per conto proprio</w:t>
      </w:r>
      <w:r w:rsidRPr="00722E0E">
        <w:rPr>
          <w:rFonts w:ascii="Arial" w:hAnsi="Arial" w:cs="Arial"/>
          <w:sz w:val="24"/>
          <w:szCs w:val="24"/>
          <w:lang w:val="it-IT"/>
        </w:rPr>
        <w:t>;</w:t>
      </w:r>
    </w:p>
    <w:p w14:paraId="33D7031A" w14:textId="77777777" w:rsidR="003D5073" w:rsidRPr="00722E0E" w:rsidRDefault="003D5073" w:rsidP="00A2729F">
      <w:pPr>
        <w:pStyle w:val="sche3"/>
        <w:tabs>
          <w:tab w:val="left" w:pos="284"/>
          <w:tab w:val="left" w:pos="851"/>
          <w:tab w:val="left" w:pos="1276"/>
        </w:tabs>
        <w:rPr>
          <w:rFonts w:ascii="Arial" w:hAnsi="Arial" w:cs="Arial"/>
          <w:sz w:val="24"/>
          <w:szCs w:val="24"/>
          <w:lang w:val="it-IT"/>
        </w:rPr>
      </w:pPr>
    </w:p>
    <w:p w14:paraId="5A9ECABE" w14:textId="77777777" w:rsidR="003D5073" w:rsidRPr="00722E0E" w:rsidRDefault="003D5073" w:rsidP="00D74BF5">
      <w:pPr>
        <w:pStyle w:val="sche3"/>
        <w:tabs>
          <w:tab w:val="left" w:pos="284"/>
          <w:tab w:val="left" w:pos="851"/>
          <w:tab w:val="left" w:pos="1276"/>
        </w:tabs>
        <w:ind w:left="851" w:hanging="284"/>
        <w:rPr>
          <w:rFonts w:ascii="Arial" w:hAnsi="Arial" w:cs="Arial"/>
          <w:sz w:val="24"/>
          <w:szCs w:val="24"/>
          <w:lang w:val="it-IT"/>
        </w:rPr>
      </w:pPr>
    </w:p>
    <w:p w14:paraId="18D4D41C" w14:textId="547436BE" w:rsidR="003D5073" w:rsidRPr="00722E0E" w:rsidRDefault="004A5295" w:rsidP="00D74BF5">
      <w:pPr>
        <w:pStyle w:val="sche3"/>
        <w:numPr>
          <w:ilvl w:val="0"/>
          <w:numId w:val="4"/>
        </w:numPr>
        <w:tabs>
          <w:tab w:val="left" w:pos="-190"/>
          <w:tab w:val="left" w:pos="94"/>
          <w:tab w:val="left" w:pos="851"/>
        </w:tabs>
        <w:ind w:left="851" w:hanging="284"/>
        <w:rPr>
          <w:rFonts w:ascii="Arial" w:hAnsi="Arial" w:cs="Arial"/>
          <w:sz w:val="24"/>
          <w:szCs w:val="24"/>
        </w:rPr>
      </w:pPr>
      <w:r w:rsidRPr="00722E0E">
        <w:rPr>
          <w:rFonts w:ascii="Arial" w:hAnsi="Arial" w:cs="Arial"/>
          <w:b/>
          <w:sz w:val="24"/>
          <w:szCs w:val="24"/>
          <w:u w:val="single"/>
          <w:lang w:val="it-IT"/>
        </w:rPr>
        <w:t>Consorzio stabile</w:t>
      </w:r>
      <w:r w:rsidRPr="00722E0E">
        <w:rPr>
          <w:rFonts w:ascii="Arial" w:hAnsi="Arial" w:cs="Arial"/>
          <w:sz w:val="24"/>
          <w:szCs w:val="24"/>
          <w:u w:val="single"/>
          <w:lang w:val="it-IT"/>
        </w:rPr>
        <w:t>:</w:t>
      </w:r>
      <w:r w:rsidRPr="00722E0E">
        <w:rPr>
          <w:rFonts w:ascii="Arial" w:hAnsi="Arial" w:cs="Arial"/>
          <w:sz w:val="24"/>
          <w:szCs w:val="24"/>
          <w:lang w:val="it-IT"/>
        </w:rPr>
        <w:t xml:space="preserve"> art. 45, comma 2, lettera c) D. Lgs. 50/2016 per conto della/e seguente/i consorziata/e </w:t>
      </w:r>
      <w:r w:rsidR="001366DA" w:rsidRPr="00722E0E">
        <w:rPr>
          <w:rFonts w:ascii="Arial" w:hAnsi="Arial" w:cs="Arial"/>
          <w:sz w:val="24"/>
          <w:szCs w:val="24"/>
          <w:lang w:val="it-IT"/>
        </w:rPr>
        <w:t>________________________________</w:t>
      </w:r>
      <w:r w:rsidRPr="00722E0E">
        <w:rPr>
          <w:rFonts w:ascii="Arial" w:hAnsi="Arial" w:cs="Arial"/>
          <w:sz w:val="24"/>
          <w:szCs w:val="24"/>
          <w:lang w:val="it-IT"/>
        </w:rPr>
        <w:t xml:space="preserve"> di cui si allegano le relative dichiarazioni in merito all’assenza dei “Motivi di Esclusione” di cui all’art. 80, D. Lgs. 50/2016 (</w:t>
      </w:r>
      <w:r w:rsidR="00CA6D07" w:rsidRPr="00722E0E">
        <w:rPr>
          <w:rFonts w:ascii="Arial" w:hAnsi="Arial" w:cs="Arial"/>
          <w:sz w:val="24"/>
          <w:szCs w:val="24"/>
          <w:lang w:val="it-IT"/>
        </w:rPr>
        <w:t>DGUE e Allegato 2</w:t>
      </w:r>
      <w:r w:rsidRPr="00722E0E">
        <w:rPr>
          <w:rFonts w:ascii="Arial" w:hAnsi="Arial" w:cs="Arial"/>
          <w:sz w:val="24"/>
          <w:szCs w:val="24"/>
          <w:lang w:val="it-IT"/>
        </w:rPr>
        <w:t xml:space="preserve">). </w:t>
      </w:r>
      <w:r w:rsidRPr="00722E0E">
        <w:rPr>
          <w:rFonts w:ascii="Arial" w:hAnsi="Arial" w:cs="Arial"/>
          <w:i/>
          <w:sz w:val="24"/>
          <w:szCs w:val="24"/>
          <w:lang w:val="it-IT"/>
        </w:rPr>
        <w:t>Qualora il consorzio non indichi per quale/i consorziato/i concorre, si intende che lo stesso partecipi in nome e per conto proprio</w:t>
      </w:r>
      <w:r w:rsidRPr="00722E0E">
        <w:rPr>
          <w:rFonts w:ascii="Arial" w:hAnsi="Arial" w:cs="Arial"/>
          <w:sz w:val="24"/>
          <w:szCs w:val="24"/>
          <w:lang w:val="it-IT"/>
        </w:rPr>
        <w:t>;</w:t>
      </w:r>
    </w:p>
    <w:p w14:paraId="37D9FE07" w14:textId="77777777" w:rsidR="003D5073" w:rsidRPr="00722E0E" w:rsidRDefault="003D5073" w:rsidP="00D74BF5">
      <w:pPr>
        <w:widowControl/>
        <w:tabs>
          <w:tab w:val="left" w:pos="851"/>
        </w:tabs>
        <w:ind w:left="851" w:hanging="284"/>
        <w:rPr>
          <w:rFonts w:ascii="Arial" w:hAnsi="Arial" w:cs="Arial"/>
          <w:b/>
          <w:sz w:val="24"/>
          <w:szCs w:val="24"/>
        </w:rPr>
      </w:pPr>
    </w:p>
    <w:p w14:paraId="40F333CD" w14:textId="77777777" w:rsidR="003D5073" w:rsidRPr="00722E0E" w:rsidRDefault="003D5073" w:rsidP="00D74BF5">
      <w:pPr>
        <w:widowControl/>
        <w:tabs>
          <w:tab w:val="left" w:pos="851"/>
        </w:tabs>
        <w:ind w:left="851" w:hanging="284"/>
        <w:rPr>
          <w:rFonts w:ascii="Arial" w:hAnsi="Arial" w:cs="Arial"/>
          <w:b/>
          <w:sz w:val="24"/>
          <w:szCs w:val="24"/>
        </w:rPr>
      </w:pPr>
    </w:p>
    <w:p w14:paraId="4D171078" w14:textId="77777777" w:rsidR="003D5073" w:rsidRPr="00722E0E" w:rsidRDefault="004A5295" w:rsidP="00D74BF5">
      <w:pPr>
        <w:pStyle w:val="Standard"/>
        <w:widowControl w:val="0"/>
        <w:numPr>
          <w:ilvl w:val="0"/>
          <w:numId w:val="4"/>
        </w:numPr>
        <w:tabs>
          <w:tab w:val="left" w:pos="-31226"/>
          <w:tab w:val="left" w:pos="851"/>
        </w:tabs>
        <w:ind w:left="851" w:hanging="284"/>
        <w:jc w:val="both"/>
        <w:rPr>
          <w:rFonts w:ascii="Arial" w:hAnsi="Arial" w:cs="Arial"/>
          <w:szCs w:val="24"/>
        </w:rPr>
      </w:pPr>
      <w:r w:rsidRPr="00722E0E">
        <w:rPr>
          <w:rFonts w:ascii="Arial" w:eastAsia="Tahoma" w:hAnsi="Arial" w:cs="Arial"/>
          <w:b/>
          <w:szCs w:val="24"/>
        </w:rPr>
        <w:t>R.T.C. – Raggruppamento temporaneo di concorrenti</w:t>
      </w:r>
      <w:r w:rsidRPr="00722E0E">
        <w:rPr>
          <w:rFonts w:ascii="Arial" w:eastAsia="Tahoma" w:hAnsi="Arial" w:cs="Arial"/>
          <w:szCs w:val="24"/>
        </w:rPr>
        <w:t>, art. 45, comma 2, lettera d) del D. Lgs. 50/2016, (barrare la casella che interessa):</w:t>
      </w:r>
    </w:p>
    <w:p w14:paraId="08DFB300" w14:textId="77777777" w:rsidR="003D5073" w:rsidRPr="00722E0E" w:rsidRDefault="003D5073">
      <w:pPr>
        <w:pStyle w:val="Standard"/>
        <w:tabs>
          <w:tab w:val="left" w:pos="284"/>
          <w:tab w:val="left" w:pos="1276"/>
        </w:tabs>
        <w:jc w:val="both"/>
        <w:rPr>
          <w:rFonts w:ascii="Arial" w:eastAsia="Tahoma" w:hAnsi="Arial" w:cs="Arial"/>
          <w:szCs w:val="24"/>
        </w:rPr>
      </w:pPr>
    </w:p>
    <w:p w14:paraId="08E2AD97" w14:textId="1646A3D3" w:rsidR="003D5073" w:rsidRPr="00722E0E" w:rsidRDefault="004A5295" w:rsidP="001366DA">
      <w:pPr>
        <w:pStyle w:val="Standard"/>
        <w:widowControl w:val="0"/>
        <w:numPr>
          <w:ilvl w:val="0"/>
          <w:numId w:val="5"/>
        </w:numPr>
        <w:tabs>
          <w:tab w:val="left" w:pos="-14930"/>
          <w:tab w:val="left" w:pos="-13938"/>
        </w:tabs>
        <w:jc w:val="both"/>
        <w:rPr>
          <w:rFonts w:ascii="Arial" w:hAnsi="Arial" w:cs="Arial"/>
          <w:szCs w:val="24"/>
        </w:rPr>
      </w:pPr>
      <w:r w:rsidRPr="00722E0E">
        <w:rPr>
          <w:rFonts w:ascii="Arial" w:eastAsia="Tahoma" w:hAnsi="Arial" w:cs="Arial"/>
          <w:szCs w:val="24"/>
        </w:rPr>
        <w:t xml:space="preserve">costituito come da allegato mandato collettivo n </w:t>
      </w:r>
      <w:r w:rsidR="001366DA" w:rsidRPr="00722E0E">
        <w:rPr>
          <w:rFonts w:ascii="Arial" w:eastAsia="Tahoma" w:hAnsi="Arial" w:cs="Arial"/>
          <w:szCs w:val="24"/>
        </w:rPr>
        <w:t>________________</w:t>
      </w:r>
      <w:r w:rsidRPr="00722E0E">
        <w:rPr>
          <w:rFonts w:ascii="Arial" w:eastAsia="Tahoma" w:hAnsi="Arial" w:cs="Arial"/>
          <w:szCs w:val="24"/>
        </w:rPr>
        <w:t xml:space="preserve"> del </w:t>
      </w:r>
      <w:r w:rsidR="001366DA" w:rsidRPr="00722E0E">
        <w:rPr>
          <w:rFonts w:ascii="Arial" w:eastAsia="Tahoma" w:hAnsi="Arial" w:cs="Arial"/>
          <w:szCs w:val="24"/>
        </w:rPr>
        <w:t>________________</w:t>
      </w:r>
      <w:r w:rsidRPr="00722E0E">
        <w:rPr>
          <w:rStyle w:val="Rimandonotaapidipagina"/>
          <w:rFonts w:ascii="Arial" w:eastAsia="Tahoma" w:hAnsi="Arial" w:cs="Arial"/>
          <w:szCs w:val="24"/>
        </w:rPr>
        <w:footnoteReference w:id="2"/>
      </w:r>
      <w:r w:rsidR="001366DA" w:rsidRPr="00722E0E">
        <w:rPr>
          <w:rFonts w:ascii="Arial" w:eastAsia="Tahoma" w:hAnsi="Arial" w:cs="Arial"/>
          <w:szCs w:val="24"/>
        </w:rPr>
        <w:t>.</w:t>
      </w:r>
      <w:r w:rsidRPr="00722E0E">
        <w:rPr>
          <w:rFonts w:ascii="Arial" w:eastAsia="Tahoma" w:hAnsi="Arial" w:cs="Arial"/>
          <w:szCs w:val="24"/>
        </w:rPr>
        <w:t xml:space="preserve"> </w:t>
      </w:r>
      <w:r w:rsidR="009B2A18" w:rsidRPr="00722E0E">
        <w:rPr>
          <w:rFonts w:ascii="Arial" w:eastAsia="Tahoma" w:hAnsi="Arial" w:cs="Arial"/>
          <w:szCs w:val="24"/>
        </w:rPr>
        <w:t xml:space="preserve">Allegare la documentazione di cui al punto </w:t>
      </w:r>
      <w:r w:rsidR="00DC13B7" w:rsidRPr="00722E0E">
        <w:rPr>
          <w:rFonts w:ascii="Arial" w:eastAsia="Tahoma" w:hAnsi="Arial" w:cs="Arial"/>
          <w:szCs w:val="24"/>
        </w:rPr>
        <w:t>1</w:t>
      </w:r>
      <w:r w:rsidR="00CA6D07" w:rsidRPr="00722E0E">
        <w:rPr>
          <w:rFonts w:ascii="Arial" w:eastAsia="Tahoma" w:hAnsi="Arial" w:cs="Arial"/>
          <w:szCs w:val="24"/>
        </w:rPr>
        <w:t>4</w:t>
      </w:r>
      <w:r w:rsidR="00DC13B7" w:rsidRPr="00722E0E">
        <w:rPr>
          <w:rFonts w:ascii="Arial" w:eastAsia="Tahoma" w:hAnsi="Arial" w:cs="Arial"/>
          <w:szCs w:val="24"/>
        </w:rPr>
        <w:t>.</w:t>
      </w:r>
      <w:r w:rsidR="00722E0E">
        <w:rPr>
          <w:rFonts w:ascii="Arial" w:eastAsia="Tahoma" w:hAnsi="Arial" w:cs="Arial"/>
          <w:szCs w:val="24"/>
        </w:rPr>
        <w:t>10</w:t>
      </w:r>
      <w:r w:rsidR="00DC13B7" w:rsidRPr="00722E0E">
        <w:rPr>
          <w:rFonts w:ascii="Arial" w:eastAsia="Tahoma" w:hAnsi="Arial" w:cs="Arial"/>
          <w:szCs w:val="24"/>
        </w:rPr>
        <w:t xml:space="preserve"> del</w:t>
      </w:r>
      <w:r w:rsidR="008E4A0A" w:rsidRPr="00722E0E">
        <w:rPr>
          <w:rFonts w:ascii="Arial" w:eastAsia="Tahoma" w:hAnsi="Arial" w:cs="Arial"/>
          <w:szCs w:val="24"/>
        </w:rPr>
        <w:t xml:space="preserve"> </w:t>
      </w:r>
      <w:r w:rsidR="00B77B2F" w:rsidRPr="00722E0E">
        <w:rPr>
          <w:rFonts w:ascii="Arial" w:eastAsia="Tahoma" w:hAnsi="Arial" w:cs="Arial"/>
          <w:szCs w:val="24"/>
        </w:rPr>
        <w:t>Disciplinare</w:t>
      </w:r>
      <w:r w:rsidR="008E4A0A" w:rsidRPr="00722E0E">
        <w:rPr>
          <w:rFonts w:ascii="Arial" w:eastAsia="Tahoma" w:hAnsi="Arial" w:cs="Arial"/>
          <w:szCs w:val="24"/>
        </w:rPr>
        <w:t xml:space="preserve"> di gara</w:t>
      </w:r>
      <w:r w:rsidR="00DC13B7" w:rsidRPr="00722E0E">
        <w:rPr>
          <w:rFonts w:ascii="Arial" w:eastAsia="Tahoma" w:hAnsi="Arial" w:cs="Arial"/>
          <w:szCs w:val="24"/>
        </w:rPr>
        <w:t>.</w:t>
      </w:r>
    </w:p>
    <w:p w14:paraId="7B2A423C" w14:textId="77777777" w:rsidR="003D5073" w:rsidRPr="00722E0E" w:rsidRDefault="003D5073">
      <w:pPr>
        <w:pStyle w:val="Standard"/>
        <w:widowControl w:val="0"/>
        <w:tabs>
          <w:tab w:val="left" w:pos="-14930"/>
          <w:tab w:val="left" w:pos="-13938"/>
        </w:tabs>
        <w:ind w:left="850"/>
        <w:jc w:val="both"/>
        <w:rPr>
          <w:rFonts w:ascii="Arial" w:hAnsi="Arial" w:cs="Arial"/>
          <w:szCs w:val="24"/>
        </w:rPr>
      </w:pPr>
    </w:p>
    <w:p w14:paraId="1F3BE379" w14:textId="28346AE9" w:rsidR="003D5073" w:rsidRPr="00722E0E" w:rsidRDefault="004A5295" w:rsidP="001366DA">
      <w:pPr>
        <w:pStyle w:val="Standard"/>
        <w:widowControl w:val="0"/>
        <w:numPr>
          <w:ilvl w:val="0"/>
          <w:numId w:val="5"/>
        </w:numPr>
        <w:tabs>
          <w:tab w:val="left" w:pos="-14930"/>
          <w:tab w:val="left" w:pos="-13938"/>
        </w:tabs>
        <w:jc w:val="both"/>
        <w:rPr>
          <w:rFonts w:ascii="Arial" w:hAnsi="Arial" w:cs="Arial"/>
          <w:szCs w:val="24"/>
        </w:rPr>
      </w:pPr>
      <w:r w:rsidRPr="00722E0E">
        <w:rPr>
          <w:rFonts w:ascii="Arial" w:eastAsia="Tahoma" w:hAnsi="Arial" w:cs="Arial"/>
          <w:szCs w:val="24"/>
        </w:rPr>
        <w:t>costituendo tra i soggetti richiedenti che</w:t>
      </w:r>
      <w:r w:rsidR="00DC13B7" w:rsidRPr="00722E0E">
        <w:rPr>
          <w:rFonts w:ascii="Arial" w:eastAsia="Tahoma" w:hAnsi="Arial" w:cs="Arial"/>
          <w:szCs w:val="24"/>
        </w:rPr>
        <w:t xml:space="preserve"> allegano la documentazione di cui al punto </w:t>
      </w:r>
      <w:r w:rsidR="000B48EC" w:rsidRPr="00722E0E">
        <w:rPr>
          <w:rFonts w:ascii="Arial" w:eastAsia="Tahoma" w:hAnsi="Arial" w:cs="Arial"/>
          <w:szCs w:val="24"/>
        </w:rPr>
        <w:t>1</w:t>
      </w:r>
      <w:r w:rsidR="00CA6D07" w:rsidRPr="00722E0E">
        <w:rPr>
          <w:rFonts w:ascii="Arial" w:eastAsia="Tahoma" w:hAnsi="Arial" w:cs="Arial"/>
          <w:szCs w:val="24"/>
        </w:rPr>
        <w:t>4</w:t>
      </w:r>
      <w:r w:rsidR="000B48EC" w:rsidRPr="00722E0E">
        <w:rPr>
          <w:rFonts w:ascii="Arial" w:eastAsia="Tahoma" w:hAnsi="Arial" w:cs="Arial"/>
          <w:szCs w:val="24"/>
        </w:rPr>
        <w:t>.</w:t>
      </w:r>
      <w:r w:rsidR="00722E0E">
        <w:rPr>
          <w:rFonts w:ascii="Arial" w:eastAsia="Tahoma" w:hAnsi="Arial" w:cs="Arial"/>
          <w:szCs w:val="24"/>
        </w:rPr>
        <w:t>10</w:t>
      </w:r>
      <w:r w:rsidR="000B48EC" w:rsidRPr="00722E0E">
        <w:rPr>
          <w:rFonts w:ascii="Arial" w:eastAsia="Tahoma" w:hAnsi="Arial" w:cs="Arial"/>
          <w:szCs w:val="24"/>
        </w:rPr>
        <w:t xml:space="preserve"> </w:t>
      </w:r>
      <w:r w:rsidR="00B77B2F" w:rsidRPr="00722E0E">
        <w:rPr>
          <w:rFonts w:ascii="Arial" w:eastAsia="Tahoma" w:hAnsi="Arial" w:cs="Arial"/>
          <w:szCs w:val="24"/>
        </w:rPr>
        <w:t>del Disciplinare</w:t>
      </w:r>
      <w:r w:rsidR="001D3E63" w:rsidRPr="00722E0E">
        <w:rPr>
          <w:rFonts w:ascii="Arial" w:eastAsia="Tahoma" w:hAnsi="Arial" w:cs="Arial"/>
          <w:szCs w:val="24"/>
        </w:rPr>
        <w:t xml:space="preserve"> di gara</w:t>
      </w:r>
      <w:r w:rsidR="00DC13B7" w:rsidRPr="00722E0E">
        <w:rPr>
          <w:rFonts w:ascii="Arial" w:eastAsia="Tahoma" w:hAnsi="Arial" w:cs="Arial"/>
          <w:szCs w:val="24"/>
        </w:rPr>
        <w:t>.</w:t>
      </w:r>
    </w:p>
    <w:p w14:paraId="57924D2E" w14:textId="77777777" w:rsidR="003D5073" w:rsidRPr="00722E0E" w:rsidRDefault="003D5073">
      <w:pPr>
        <w:pStyle w:val="Standard"/>
        <w:tabs>
          <w:tab w:val="left" w:pos="284"/>
          <w:tab w:val="left" w:pos="1276"/>
        </w:tabs>
        <w:jc w:val="both"/>
        <w:rPr>
          <w:rFonts w:ascii="Arial" w:eastAsia="Tahoma" w:hAnsi="Arial" w:cs="Arial"/>
          <w:szCs w:val="24"/>
        </w:rPr>
      </w:pPr>
    </w:p>
    <w:p w14:paraId="22A7CEB4" w14:textId="77777777" w:rsidR="003D5073" w:rsidRPr="00722E0E" w:rsidRDefault="003D5073">
      <w:pPr>
        <w:pStyle w:val="Standard"/>
        <w:tabs>
          <w:tab w:val="left" w:pos="284"/>
          <w:tab w:val="left" w:pos="1276"/>
        </w:tabs>
        <w:jc w:val="both"/>
        <w:rPr>
          <w:rFonts w:ascii="Arial" w:eastAsia="Tahoma" w:hAnsi="Arial" w:cs="Arial"/>
          <w:szCs w:val="24"/>
        </w:rPr>
      </w:pPr>
    </w:p>
    <w:p w14:paraId="1AB1A5EF" w14:textId="77777777" w:rsidR="003D5073" w:rsidRPr="00722E0E" w:rsidRDefault="004A5295" w:rsidP="001366DA">
      <w:pPr>
        <w:pStyle w:val="Standard"/>
        <w:widowControl w:val="0"/>
        <w:numPr>
          <w:ilvl w:val="0"/>
          <w:numId w:val="6"/>
        </w:numPr>
        <w:jc w:val="both"/>
        <w:rPr>
          <w:rFonts w:ascii="Arial" w:hAnsi="Arial" w:cs="Arial"/>
          <w:szCs w:val="24"/>
        </w:rPr>
      </w:pPr>
      <w:r w:rsidRPr="00722E0E">
        <w:rPr>
          <w:rFonts w:ascii="Arial" w:eastAsia="Tahoma" w:hAnsi="Arial" w:cs="Arial"/>
          <w:b/>
          <w:szCs w:val="24"/>
        </w:rPr>
        <w:t>Consorzio ordinario di concorrenti</w:t>
      </w:r>
      <w:r w:rsidRPr="00722E0E">
        <w:rPr>
          <w:rFonts w:ascii="Arial" w:eastAsia="Tahoma" w:hAnsi="Arial" w:cs="Arial"/>
          <w:szCs w:val="24"/>
        </w:rPr>
        <w:t>, art. 45, comma 2, lettera e), del D. Lgs. 50/2016, (barrare la casella che interessa):</w:t>
      </w:r>
    </w:p>
    <w:p w14:paraId="2C3793CC" w14:textId="77777777" w:rsidR="003D5073" w:rsidRPr="00722E0E" w:rsidRDefault="003D5073">
      <w:pPr>
        <w:pStyle w:val="Standard"/>
        <w:tabs>
          <w:tab w:val="left" w:pos="284"/>
          <w:tab w:val="left" w:pos="1276"/>
        </w:tabs>
        <w:ind w:left="284"/>
        <w:jc w:val="both"/>
        <w:rPr>
          <w:rFonts w:ascii="Arial" w:eastAsia="Tahoma" w:hAnsi="Arial" w:cs="Arial"/>
          <w:szCs w:val="24"/>
        </w:rPr>
      </w:pPr>
    </w:p>
    <w:p w14:paraId="6B2DC802" w14:textId="2F1981DF" w:rsidR="003D5073" w:rsidRPr="00722E0E" w:rsidRDefault="004A5295" w:rsidP="001366DA">
      <w:pPr>
        <w:pStyle w:val="Standard"/>
        <w:widowControl w:val="0"/>
        <w:numPr>
          <w:ilvl w:val="0"/>
          <w:numId w:val="7"/>
        </w:numPr>
        <w:tabs>
          <w:tab w:val="left" w:pos="-15954"/>
          <w:tab w:val="left" w:pos="-14962"/>
        </w:tabs>
        <w:jc w:val="both"/>
        <w:rPr>
          <w:rFonts w:ascii="Arial" w:hAnsi="Arial" w:cs="Arial"/>
          <w:szCs w:val="24"/>
        </w:rPr>
      </w:pPr>
      <w:r w:rsidRPr="00722E0E">
        <w:rPr>
          <w:rFonts w:ascii="Arial" w:eastAsia="Tahoma" w:hAnsi="Arial" w:cs="Arial"/>
          <w:szCs w:val="24"/>
        </w:rPr>
        <w:t xml:space="preserve">costituito come da allegato atto n </w:t>
      </w:r>
      <w:r w:rsidR="001366DA" w:rsidRPr="00722E0E">
        <w:rPr>
          <w:rFonts w:ascii="Arial" w:eastAsia="Tahoma" w:hAnsi="Arial" w:cs="Arial"/>
          <w:szCs w:val="24"/>
        </w:rPr>
        <w:t>________________</w:t>
      </w:r>
      <w:r w:rsidRPr="00722E0E">
        <w:rPr>
          <w:rFonts w:ascii="Arial" w:eastAsia="Tahoma" w:hAnsi="Arial" w:cs="Arial"/>
          <w:szCs w:val="24"/>
        </w:rPr>
        <w:t xml:space="preserve"> del </w:t>
      </w:r>
      <w:r w:rsidR="001366DA" w:rsidRPr="00722E0E">
        <w:rPr>
          <w:rFonts w:ascii="Arial" w:eastAsia="Tahoma" w:hAnsi="Arial" w:cs="Arial"/>
          <w:szCs w:val="24"/>
        </w:rPr>
        <w:t>________________</w:t>
      </w:r>
      <w:r w:rsidRPr="00722E0E">
        <w:rPr>
          <w:rStyle w:val="Rimandonotaapidipagina"/>
          <w:rFonts w:ascii="Arial" w:eastAsia="Tahoma" w:hAnsi="Arial" w:cs="Arial"/>
          <w:szCs w:val="24"/>
        </w:rPr>
        <w:footnoteReference w:id="3"/>
      </w:r>
      <w:r w:rsidRPr="00722E0E">
        <w:rPr>
          <w:rFonts w:ascii="Arial" w:eastAsia="Tahoma" w:hAnsi="Arial" w:cs="Arial"/>
          <w:szCs w:val="24"/>
        </w:rPr>
        <w:t xml:space="preserve">. </w:t>
      </w:r>
      <w:r w:rsidR="00DC13B7" w:rsidRPr="00722E0E">
        <w:rPr>
          <w:rFonts w:ascii="Arial" w:eastAsia="Tahoma" w:hAnsi="Arial" w:cs="Arial"/>
          <w:szCs w:val="24"/>
        </w:rPr>
        <w:t xml:space="preserve">Allegare la documentazione di cui al punto </w:t>
      </w:r>
      <w:r w:rsidR="000B48EC" w:rsidRPr="00722E0E">
        <w:rPr>
          <w:rFonts w:ascii="Arial" w:eastAsia="Tahoma" w:hAnsi="Arial" w:cs="Arial"/>
          <w:szCs w:val="24"/>
        </w:rPr>
        <w:t>1</w:t>
      </w:r>
      <w:r w:rsidR="00CA6D07" w:rsidRPr="00722E0E">
        <w:rPr>
          <w:rFonts w:ascii="Arial" w:eastAsia="Tahoma" w:hAnsi="Arial" w:cs="Arial"/>
          <w:szCs w:val="24"/>
        </w:rPr>
        <w:t>4</w:t>
      </w:r>
      <w:r w:rsidR="000B48EC" w:rsidRPr="00722E0E">
        <w:rPr>
          <w:rFonts w:ascii="Arial" w:eastAsia="Tahoma" w:hAnsi="Arial" w:cs="Arial"/>
          <w:szCs w:val="24"/>
        </w:rPr>
        <w:t>.</w:t>
      </w:r>
      <w:r w:rsidR="00722E0E">
        <w:rPr>
          <w:rFonts w:ascii="Arial" w:eastAsia="Tahoma" w:hAnsi="Arial" w:cs="Arial"/>
          <w:szCs w:val="24"/>
        </w:rPr>
        <w:t>10</w:t>
      </w:r>
      <w:r w:rsidR="00D76AE0" w:rsidRPr="00722E0E">
        <w:rPr>
          <w:rFonts w:ascii="Arial" w:eastAsia="Tahoma" w:hAnsi="Arial" w:cs="Arial"/>
          <w:szCs w:val="24"/>
        </w:rPr>
        <w:t xml:space="preserve"> </w:t>
      </w:r>
      <w:r w:rsidR="00B77B2F" w:rsidRPr="00722E0E">
        <w:rPr>
          <w:rFonts w:ascii="Arial" w:eastAsia="Tahoma" w:hAnsi="Arial" w:cs="Arial"/>
          <w:szCs w:val="24"/>
        </w:rPr>
        <w:t>del Disciplinare</w:t>
      </w:r>
      <w:r w:rsidR="001D3E63" w:rsidRPr="00722E0E">
        <w:rPr>
          <w:rFonts w:ascii="Arial" w:eastAsia="Tahoma" w:hAnsi="Arial" w:cs="Arial"/>
          <w:szCs w:val="24"/>
        </w:rPr>
        <w:t xml:space="preserve"> di gara</w:t>
      </w:r>
      <w:r w:rsidR="00DC13B7" w:rsidRPr="00722E0E">
        <w:rPr>
          <w:rFonts w:ascii="Arial" w:eastAsia="Tahoma" w:hAnsi="Arial" w:cs="Arial"/>
          <w:szCs w:val="24"/>
        </w:rPr>
        <w:t>.</w:t>
      </w:r>
    </w:p>
    <w:p w14:paraId="565ED8D4" w14:textId="77777777" w:rsidR="003D5073" w:rsidRPr="00722E0E" w:rsidRDefault="003D5073">
      <w:pPr>
        <w:pStyle w:val="Standard"/>
        <w:tabs>
          <w:tab w:val="left" w:pos="284"/>
          <w:tab w:val="left" w:pos="1276"/>
        </w:tabs>
        <w:ind w:left="348"/>
        <w:jc w:val="both"/>
        <w:rPr>
          <w:rFonts w:ascii="Arial" w:eastAsia="Tahoma" w:hAnsi="Arial" w:cs="Arial"/>
          <w:szCs w:val="24"/>
        </w:rPr>
      </w:pPr>
    </w:p>
    <w:p w14:paraId="0FB130A2" w14:textId="37EEE5B4" w:rsidR="003D5073" w:rsidRPr="00722E0E" w:rsidRDefault="004A5295" w:rsidP="001366DA">
      <w:pPr>
        <w:pStyle w:val="Standard"/>
        <w:widowControl w:val="0"/>
        <w:numPr>
          <w:ilvl w:val="0"/>
          <w:numId w:val="7"/>
        </w:numPr>
        <w:tabs>
          <w:tab w:val="left" w:pos="-15954"/>
          <w:tab w:val="left" w:pos="-14962"/>
        </w:tabs>
        <w:jc w:val="both"/>
        <w:rPr>
          <w:rFonts w:ascii="Arial" w:eastAsia="Tahoma" w:hAnsi="Arial" w:cs="Arial"/>
          <w:szCs w:val="24"/>
        </w:rPr>
      </w:pPr>
      <w:r w:rsidRPr="00722E0E">
        <w:rPr>
          <w:rFonts w:ascii="Arial" w:eastAsia="Tahoma" w:hAnsi="Arial" w:cs="Arial"/>
          <w:szCs w:val="24"/>
        </w:rPr>
        <w:t xml:space="preserve">costituendo tra i soggetti richiedenti che </w:t>
      </w:r>
      <w:r w:rsidR="00DC13B7" w:rsidRPr="00722E0E">
        <w:rPr>
          <w:rFonts w:ascii="Arial" w:eastAsia="Tahoma" w:hAnsi="Arial" w:cs="Arial"/>
          <w:szCs w:val="24"/>
        </w:rPr>
        <w:t xml:space="preserve">allegano la documentazione di cui al punto </w:t>
      </w:r>
      <w:r w:rsidR="000B48EC" w:rsidRPr="00722E0E">
        <w:rPr>
          <w:rFonts w:ascii="Arial" w:eastAsia="Tahoma" w:hAnsi="Arial" w:cs="Arial"/>
          <w:szCs w:val="24"/>
        </w:rPr>
        <w:t>1</w:t>
      </w:r>
      <w:r w:rsidR="00CA6D07" w:rsidRPr="00722E0E">
        <w:rPr>
          <w:rFonts w:ascii="Arial" w:eastAsia="Tahoma" w:hAnsi="Arial" w:cs="Arial"/>
          <w:szCs w:val="24"/>
        </w:rPr>
        <w:t>4</w:t>
      </w:r>
      <w:r w:rsidR="000B48EC" w:rsidRPr="00722E0E">
        <w:rPr>
          <w:rFonts w:ascii="Arial" w:eastAsia="Tahoma" w:hAnsi="Arial" w:cs="Arial"/>
          <w:szCs w:val="24"/>
        </w:rPr>
        <w:t>.</w:t>
      </w:r>
      <w:r w:rsidR="00722E0E">
        <w:rPr>
          <w:rFonts w:ascii="Arial" w:eastAsia="Tahoma" w:hAnsi="Arial" w:cs="Arial"/>
          <w:szCs w:val="24"/>
        </w:rPr>
        <w:t>10</w:t>
      </w:r>
      <w:r w:rsidR="000B48EC" w:rsidRPr="00722E0E">
        <w:rPr>
          <w:rFonts w:ascii="Arial" w:eastAsia="Tahoma" w:hAnsi="Arial" w:cs="Arial"/>
          <w:szCs w:val="24"/>
        </w:rPr>
        <w:t xml:space="preserve"> </w:t>
      </w:r>
      <w:r w:rsidR="00B77B2F" w:rsidRPr="00722E0E">
        <w:rPr>
          <w:rFonts w:ascii="Arial" w:eastAsia="Tahoma" w:hAnsi="Arial" w:cs="Arial"/>
          <w:szCs w:val="24"/>
        </w:rPr>
        <w:t>del Disciplinare di gara</w:t>
      </w:r>
      <w:r w:rsidR="00DC13B7" w:rsidRPr="00722E0E">
        <w:rPr>
          <w:rFonts w:ascii="Arial" w:eastAsia="Tahoma" w:hAnsi="Arial" w:cs="Arial"/>
          <w:szCs w:val="24"/>
        </w:rPr>
        <w:t>.</w:t>
      </w:r>
    </w:p>
    <w:p w14:paraId="006C6FEC" w14:textId="77777777" w:rsidR="00A87B80" w:rsidRPr="00722E0E" w:rsidRDefault="00A87B80" w:rsidP="00A87B80">
      <w:pPr>
        <w:pStyle w:val="Standard"/>
        <w:widowControl w:val="0"/>
        <w:tabs>
          <w:tab w:val="left" w:pos="-15954"/>
          <w:tab w:val="left" w:pos="-14962"/>
        </w:tabs>
        <w:ind w:left="1570"/>
        <w:jc w:val="both"/>
        <w:rPr>
          <w:rFonts w:ascii="Arial" w:eastAsia="Tahoma" w:hAnsi="Arial" w:cs="Arial"/>
          <w:szCs w:val="24"/>
        </w:rPr>
      </w:pPr>
    </w:p>
    <w:p w14:paraId="14383273" w14:textId="77777777" w:rsidR="00A87B80" w:rsidRPr="00722E0E" w:rsidRDefault="00A87B80" w:rsidP="00A87B80">
      <w:pPr>
        <w:pStyle w:val="Standard"/>
        <w:widowControl w:val="0"/>
        <w:numPr>
          <w:ilvl w:val="0"/>
          <w:numId w:val="6"/>
        </w:numPr>
        <w:jc w:val="both"/>
        <w:rPr>
          <w:rFonts w:ascii="Arial" w:hAnsi="Arial" w:cs="Arial"/>
          <w:szCs w:val="24"/>
        </w:rPr>
      </w:pPr>
      <w:r w:rsidRPr="00722E0E">
        <w:rPr>
          <w:rFonts w:ascii="Arial" w:eastAsia="Tahoma" w:hAnsi="Arial" w:cs="Arial"/>
          <w:b/>
          <w:szCs w:val="24"/>
        </w:rPr>
        <w:t>Aggregazioni tra le imprese aderenti al contratto di rete</w:t>
      </w:r>
      <w:r w:rsidRPr="00722E0E">
        <w:rPr>
          <w:rFonts w:ascii="Arial" w:eastAsia="Tahoma" w:hAnsi="Arial" w:cs="Arial"/>
          <w:szCs w:val="24"/>
        </w:rPr>
        <w:t xml:space="preserve"> ai sensi dell’art. 45, comma 2, lett. f), D. Lgs. 50/2016, (barrare la casella che interessa):</w:t>
      </w:r>
    </w:p>
    <w:p w14:paraId="4AF41F66" w14:textId="77777777" w:rsidR="00A87B80" w:rsidRPr="00722E0E" w:rsidRDefault="00A87B80" w:rsidP="00A87B80">
      <w:pPr>
        <w:pStyle w:val="Standard"/>
        <w:jc w:val="both"/>
        <w:rPr>
          <w:rFonts w:ascii="Arial" w:eastAsia="Tahoma" w:hAnsi="Arial" w:cs="Arial"/>
          <w:szCs w:val="24"/>
        </w:rPr>
      </w:pPr>
    </w:p>
    <w:p w14:paraId="53CA68B9" w14:textId="73D147C7" w:rsidR="00A87B80" w:rsidRPr="00722E0E" w:rsidRDefault="00A87B80" w:rsidP="00A87B80">
      <w:pPr>
        <w:pStyle w:val="Standard"/>
        <w:widowControl w:val="0"/>
        <w:numPr>
          <w:ilvl w:val="0"/>
          <w:numId w:val="7"/>
        </w:numPr>
        <w:tabs>
          <w:tab w:val="left" w:pos="-15954"/>
          <w:tab w:val="left" w:pos="-14962"/>
        </w:tabs>
        <w:jc w:val="both"/>
        <w:rPr>
          <w:rFonts w:ascii="Arial" w:hAnsi="Arial" w:cs="Arial"/>
          <w:szCs w:val="24"/>
        </w:rPr>
      </w:pPr>
      <w:r w:rsidRPr="00722E0E">
        <w:rPr>
          <w:rFonts w:ascii="Arial" w:eastAsia="Tahoma" w:hAnsi="Arial" w:cs="Arial"/>
          <w:szCs w:val="24"/>
        </w:rPr>
        <w:t xml:space="preserve">costituito come da allegato contratto n ________________ del ________________ </w:t>
      </w:r>
      <w:r w:rsidRPr="00722E0E">
        <w:rPr>
          <w:rStyle w:val="Rimandonotaapidipagina"/>
          <w:rFonts w:ascii="Arial" w:eastAsia="Tahoma" w:hAnsi="Arial" w:cs="Arial"/>
          <w:szCs w:val="24"/>
        </w:rPr>
        <w:footnoteReference w:id="4"/>
      </w:r>
      <w:r w:rsidRPr="00722E0E">
        <w:rPr>
          <w:rFonts w:ascii="Arial" w:eastAsia="Tahoma" w:hAnsi="Arial" w:cs="Arial"/>
          <w:szCs w:val="24"/>
        </w:rPr>
        <w:t>. Allegare la documentazione di cui al punto 1</w:t>
      </w:r>
      <w:r w:rsidR="00CA6D07" w:rsidRPr="00722E0E">
        <w:rPr>
          <w:rFonts w:ascii="Arial" w:eastAsia="Tahoma" w:hAnsi="Arial" w:cs="Arial"/>
          <w:szCs w:val="24"/>
        </w:rPr>
        <w:t>4</w:t>
      </w:r>
      <w:r w:rsidRPr="00722E0E">
        <w:rPr>
          <w:rFonts w:ascii="Arial" w:eastAsia="Tahoma" w:hAnsi="Arial" w:cs="Arial"/>
          <w:szCs w:val="24"/>
        </w:rPr>
        <w:t>.</w:t>
      </w:r>
      <w:r w:rsidR="00722E0E">
        <w:rPr>
          <w:rFonts w:ascii="Arial" w:eastAsia="Tahoma" w:hAnsi="Arial" w:cs="Arial"/>
          <w:szCs w:val="24"/>
        </w:rPr>
        <w:t>10</w:t>
      </w:r>
      <w:r w:rsidRPr="00722E0E">
        <w:rPr>
          <w:rFonts w:ascii="Arial" w:eastAsia="Tahoma" w:hAnsi="Arial" w:cs="Arial"/>
          <w:szCs w:val="24"/>
        </w:rPr>
        <w:t xml:space="preserve"> del Disciplinare di gara.</w:t>
      </w:r>
    </w:p>
    <w:p w14:paraId="552E48F1" w14:textId="2BC23079" w:rsidR="00A87B80" w:rsidRPr="00722E0E" w:rsidRDefault="00A87B80" w:rsidP="00A87B80">
      <w:pPr>
        <w:pStyle w:val="Standard"/>
        <w:widowControl w:val="0"/>
        <w:tabs>
          <w:tab w:val="left" w:pos="-15954"/>
          <w:tab w:val="left" w:pos="-14962"/>
        </w:tabs>
        <w:ind w:left="424"/>
        <w:jc w:val="both"/>
        <w:rPr>
          <w:rFonts w:ascii="Arial" w:eastAsia="Tahoma" w:hAnsi="Arial" w:cs="Arial"/>
          <w:szCs w:val="24"/>
        </w:rPr>
      </w:pPr>
    </w:p>
    <w:p w14:paraId="3D09DF7D" w14:textId="1D9D334B" w:rsidR="00A87B80" w:rsidRPr="00722E0E" w:rsidRDefault="00A87B80" w:rsidP="00A87B80">
      <w:pPr>
        <w:pStyle w:val="Standard"/>
        <w:widowControl w:val="0"/>
        <w:numPr>
          <w:ilvl w:val="0"/>
          <w:numId w:val="7"/>
        </w:numPr>
        <w:tabs>
          <w:tab w:val="left" w:pos="-15954"/>
          <w:tab w:val="left" w:pos="-14962"/>
        </w:tabs>
        <w:jc w:val="both"/>
        <w:rPr>
          <w:rFonts w:ascii="Arial" w:hAnsi="Arial" w:cs="Arial"/>
          <w:szCs w:val="24"/>
        </w:rPr>
      </w:pPr>
      <w:r w:rsidRPr="00722E0E">
        <w:rPr>
          <w:rFonts w:ascii="Arial" w:eastAsia="Tahoma" w:hAnsi="Arial" w:cs="Arial"/>
          <w:szCs w:val="24"/>
        </w:rPr>
        <w:t>costituendo tra i soggetti richiedenti che allegano la documentazione di cui al punto 1</w:t>
      </w:r>
      <w:r w:rsidR="00CA6D07" w:rsidRPr="00722E0E">
        <w:rPr>
          <w:rFonts w:ascii="Arial" w:eastAsia="Tahoma" w:hAnsi="Arial" w:cs="Arial"/>
          <w:szCs w:val="24"/>
        </w:rPr>
        <w:t>4</w:t>
      </w:r>
      <w:r w:rsidRPr="00722E0E">
        <w:rPr>
          <w:rFonts w:ascii="Arial" w:eastAsia="Tahoma" w:hAnsi="Arial" w:cs="Arial"/>
          <w:szCs w:val="24"/>
        </w:rPr>
        <w:t>.</w:t>
      </w:r>
      <w:r w:rsidR="00722E0E">
        <w:rPr>
          <w:rFonts w:ascii="Arial" w:eastAsia="Tahoma" w:hAnsi="Arial" w:cs="Arial"/>
          <w:szCs w:val="24"/>
        </w:rPr>
        <w:t>10</w:t>
      </w:r>
      <w:r w:rsidRPr="00722E0E">
        <w:rPr>
          <w:rFonts w:ascii="Arial" w:eastAsia="Tahoma" w:hAnsi="Arial" w:cs="Arial"/>
          <w:szCs w:val="24"/>
        </w:rPr>
        <w:t xml:space="preserve"> del Disciplinare di gara.</w:t>
      </w:r>
    </w:p>
    <w:p w14:paraId="07EB1007" w14:textId="0897A7B7" w:rsidR="00A87B80" w:rsidRPr="00722E0E" w:rsidRDefault="00A87B80" w:rsidP="00A87B80">
      <w:pPr>
        <w:pStyle w:val="Standard"/>
        <w:widowControl w:val="0"/>
        <w:tabs>
          <w:tab w:val="left" w:pos="-15954"/>
          <w:tab w:val="left" w:pos="-14962"/>
        </w:tabs>
        <w:ind w:left="1570"/>
        <w:jc w:val="both"/>
        <w:rPr>
          <w:rFonts w:ascii="Arial" w:eastAsia="Tahoma" w:hAnsi="Arial" w:cs="Arial"/>
          <w:b/>
          <w:szCs w:val="24"/>
        </w:rPr>
      </w:pPr>
    </w:p>
    <w:p w14:paraId="5FD28095" w14:textId="77777777" w:rsidR="00A87B80" w:rsidRPr="00722E0E" w:rsidRDefault="00A87B80" w:rsidP="00A87B80">
      <w:pPr>
        <w:pStyle w:val="Standard"/>
        <w:tabs>
          <w:tab w:val="left" w:pos="720"/>
        </w:tabs>
        <w:jc w:val="both"/>
        <w:rPr>
          <w:rFonts w:ascii="Arial" w:eastAsia="Tahoma" w:hAnsi="Arial" w:cs="Arial"/>
          <w:b/>
          <w:szCs w:val="24"/>
        </w:rPr>
      </w:pPr>
    </w:p>
    <w:p w14:paraId="299BBC22" w14:textId="77777777" w:rsidR="00A87B80" w:rsidRPr="00722E0E" w:rsidRDefault="00A87B80" w:rsidP="00A87B80">
      <w:pPr>
        <w:pStyle w:val="Standard"/>
        <w:widowControl w:val="0"/>
        <w:numPr>
          <w:ilvl w:val="0"/>
          <w:numId w:val="6"/>
        </w:numPr>
        <w:jc w:val="both"/>
        <w:rPr>
          <w:rFonts w:ascii="Arial" w:hAnsi="Arial" w:cs="Arial"/>
          <w:szCs w:val="24"/>
        </w:rPr>
      </w:pPr>
      <w:r w:rsidRPr="00722E0E">
        <w:rPr>
          <w:rFonts w:ascii="Arial" w:eastAsia="Tahoma" w:hAnsi="Arial" w:cs="Arial"/>
          <w:b/>
          <w:szCs w:val="24"/>
        </w:rPr>
        <w:t>G.E.I.E., - Gruppo europeo di interesse economico</w:t>
      </w:r>
      <w:r w:rsidRPr="00722E0E">
        <w:rPr>
          <w:rFonts w:ascii="Arial" w:eastAsia="Tahoma" w:hAnsi="Arial" w:cs="Arial"/>
          <w:szCs w:val="24"/>
        </w:rPr>
        <w:t xml:space="preserve"> art. 45, comma 2, lettera g), D. Lgs. 50/2016, (barrare la casella che interessa):</w:t>
      </w:r>
    </w:p>
    <w:p w14:paraId="568D1C52" w14:textId="77777777" w:rsidR="00A87B80" w:rsidRPr="00722E0E" w:rsidRDefault="00A87B80" w:rsidP="00A87B80">
      <w:pPr>
        <w:pStyle w:val="Standard"/>
        <w:jc w:val="both"/>
        <w:rPr>
          <w:rFonts w:ascii="Arial" w:eastAsia="Tahoma" w:hAnsi="Arial" w:cs="Arial"/>
          <w:szCs w:val="24"/>
        </w:rPr>
      </w:pPr>
    </w:p>
    <w:p w14:paraId="06F003A9" w14:textId="4A032B55" w:rsidR="00A87B80" w:rsidRPr="00722E0E" w:rsidRDefault="00A87B80" w:rsidP="00A87B80">
      <w:pPr>
        <w:pStyle w:val="Standard"/>
        <w:widowControl w:val="0"/>
        <w:numPr>
          <w:ilvl w:val="0"/>
          <w:numId w:val="7"/>
        </w:numPr>
        <w:tabs>
          <w:tab w:val="left" w:pos="-15954"/>
          <w:tab w:val="left" w:pos="-14962"/>
        </w:tabs>
        <w:jc w:val="both"/>
        <w:rPr>
          <w:rFonts w:ascii="Arial" w:hAnsi="Arial" w:cs="Arial"/>
          <w:szCs w:val="24"/>
        </w:rPr>
      </w:pPr>
      <w:r w:rsidRPr="00722E0E">
        <w:rPr>
          <w:rFonts w:ascii="Arial" w:eastAsia="Tahoma" w:hAnsi="Arial" w:cs="Arial"/>
          <w:szCs w:val="24"/>
        </w:rPr>
        <w:t xml:space="preserve">costituito come da allegato contratto n ________________ del ________________ </w:t>
      </w:r>
      <w:r w:rsidRPr="00722E0E">
        <w:rPr>
          <w:rStyle w:val="Rimandonotaapidipagina"/>
          <w:rFonts w:ascii="Arial" w:eastAsia="Tahoma" w:hAnsi="Arial" w:cs="Arial"/>
          <w:szCs w:val="24"/>
        </w:rPr>
        <w:footnoteReference w:id="5"/>
      </w:r>
      <w:r w:rsidRPr="00722E0E">
        <w:rPr>
          <w:rFonts w:ascii="Arial" w:eastAsia="Tahoma" w:hAnsi="Arial" w:cs="Arial"/>
          <w:szCs w:val="24"/>
        </w:rPr>
        <w:t>. Allegare la documentazione di cui al punto 1</w:t>
      </w:r>
      <w:r w:rsidR="00CA6D07" w:rsidRPr="00722E0E">
        <w:rPr>
          <w:rFonts w:ascii="Arial" w:eastAsia="Tahoma" w:hAnsi="Arial" w:cs="Arial"/>
          <w:szCs w:val="24"/>
        </w:rPr>
        <w:t>4</w:t>
      </w:r>
      <w:r w:rsidRPr="00722E0E">
        <w:rPr>
          <w:rFonts w:ascii="Arial" w:eastAsia="Tahoma" w:hAnsi="Arial" w:cs="Arial"/>
          <w:szCs w:val="24"/>
        </w:rPr>
        <w:t>.</w:t>
      </w:r>
      <w:r w:rsidR="00722E0E">
        <w:rPr>
          <w:rFonts w:ascii="Arial" w:eastAsia="Tahoma" w:hAnsi="Arial" w:cs="Arial"/>
          <w:szCs w:val="24"/>
        </w:rPr>
        <w:t>10</w:t>
      </w:r>
      <w:r w:rsidRPr="00722E0E">
        <w:rPr>
          <w:rFonts w:ascii="Arial" w:eastAsia="Tahoma" w:hAnsi="Arial" w:cs="Arial"/>
          <w:szCs w:val="24"/>
        </w:rPr>
        <w:t xml:space="preserve"> del Disciplinare di gara.</w:t>
      </w:r>
    </w:p>
    <w:p w14:paraId="38E097C4" w14:textId="4F7642DD" w:rsidR="00A87B80" w:rsidRPr="00722E0E" w:rsidRDefault="00A87B80" w:rsidP="00A87B80">
      <w:pPr>
        <w:pStyle w:val="Standard"/>
        <w:widowControl w:val="0"/>
        <w:tabs>
          <w:tab w:val="left" w:pos="-15954"/>
          <w:tab w:val="left" w:pos="-14962"/>
        </w:tabs>
        <w:ind w:left="348"/>
        <w:jc w:val="both"/>
        <w:rPr>
          <w:rFonts w:ascii="Arial" w:eastAsia="Tahoma" w:hAnsi="Arial" w:cs="Arial"/>
          <w:szCs w:val="24"/>
        </w:rPr>
      </w:pPr>
    </w:p>
    <w:p w14:paraId="21601526" w14:textId="45CD834E" w:rsidR="00A87B80" w:rsidRPr="00722E0E" w:rsidRDefault="00A87B80" w:rsidP="00A87B80">
      <w:pPr>
        <w:pStyle w:val="Standard"/>
        <w:widowControl w:val="0"/>
        <w:numPr>
          <w:ilvl w:val="0"/>
          <w:numId w:val="7"/>
        </w:numPr>
        <w:tabs>
          <w:tab w:val="left" w:pos="-15954"/>
          <w:tab w:val="left" w:pos="-14962"/>
        </w:tabs>
        <w:jc w:val="both"/>
        <w:rPr>
          <w:rFonts w:ascii="Arial" w:hAnsi="Arial" w:cs="Arial"/>
          <w:szCs w:val="24"/>
        </w:rPr>
      </w:pPr>
      <w:r w:rsidRPr="00722E0E">
        <w:rPr>
          <w:rFonts w:ascii="Arial" w:eastAsia="Tahoma" w:hAnsi="Arial" w:cs="Arial"/>
          <w:szCs w:val="24"/>
        </w:rPr>
        <w:t>costituendo tra i soggetti richiedenti che allegano la documentazione di cui al punto 1</w:t>
      </w:r>
      <w:r w:rsidR="00CA6D07" w:rsidRPr="00722E0E">
        <w:rPr>
          <w:rFonts w:ascii="Arial" w:eastAsia="Tahoma" w:hAnsi="Arial" w:cs="Arial"/>
          <w:szCs w:val="24"/>
        </w:rPr>
        <w:t>4</w:t>
      </w:r>
      <w:r w:rsidRPr="00722E0E">
        <w:rPr>
          <w:rFonts w:ascii="Arial" w:eastAsia="Tahoma" w:hAnsi="Arial" w:cs="Arial"/>
          <w:szCs w:val="24"/>
        </w:rPr>
        <w:t>.</w:t>
      </w:r>
      <w:r w:rsidR="00722E0E">
        <w:rPr>
          <w:rFonts w:ascii="Arial" w:eastAsia="Tahoma" w:hAnsi="Arial" w:cs="Arial"/>
          <w:szCs w:val="24"/>
        </w:rPr>
        <w:t>10</w:t>
      </w:r>
      <w:r w:rsidRPr="00722E0E">
        <w:rPr>
          <w:rFonts w:ascii="Arial" w:eastAsia="Tahoma" w:hAnsi="Arial" w:cs="Arial"/>
          <w:szCs w:val="24"/>
        </w:rPr>
        <w:t xml:space="preserve"> del Disciplinare di gara.</w:t>
      </w:r>
    </w:p>
    <w:p w14:paraId="66DE369F" w14:textId="524E5001" w:rsidR="00A87B80" w:rsidRPr="00722E0E" w:rsidRDefault="00A87B80" w:rsidP="00A87B80">
      <w:pPr>
        <w:pStyle w:val="Standard"/>
        <w:widowControl w:val="0"/>
        <w:tabs>
          <w:tab w:val="left" w:pos="-15954"/>
          <w:tab w:val="left" w:pos="-14962"/>
        </w:tabs>
        <w:ind w:left="1570"/>
        <w:jc w:val="both"/>
        <w:rPr>
          <w:rFonts w:ascii="Arial" w:eastAsia="Tahoma" w:hAnsi="Arial" w:cs="Arial"/>
          <w:szCs w:val="24"/>
        </w:rPr>
      </w:pPr>
    </w:p>
    <w:p w14:paraId="104FC331" w14:textId="77777777" w:rsidR="003D5073" w:rsidRPr="00722E0E" w:rsidRDefault="003D5073">
      <w:pPr>
        <w:pStyle w:val="Standard"/>
        <w:tabs>
          <w:tab w:val="left" w:pos="0"/>
        </w:tabs>
        <w:jc w:val="both"/>
        <w:rPr>
          <w:rFonts w:ascii="Arial" w:eastAsia="Tahoma" w:hAnsi="Arial" w:cs="Arial"/>
          <w:b/>
          <w:szCs w:val="24"/>
          <w:u w:val="single"/>
        </w:rPr>
      </w:pPr>
    </w:p>
    <w:p w14:paraId="5EFFE45F" w14:textId="77777777" w:rsidR="003D5073" w:rsidRPr="00722E0E" w:rsidRDefault="004A5295">
      <w:pPr>
        <w:pStyle w:val="Standard"/>
        <w:tabs>
          <w:tab w:val="left" w:pos="0"/>
        </w:tabs>
        <w:jc w:val="both"/>
        <w:rPr>
          <w:rFonts w:ascii="Arial" w:eastAsia="Tahoma" w:hAnsi="Arial" w:cs="Arial"/>
          <w:szCs w:val="24"/>
        </w:rPr>
      </w:pPr>
      <w:r w:rsidRPr="00722E0E">
        <w:rPr>
          <w:rFonts w:ascii="Arial" w:eastAsia="Tahoma" w:hAnsi="Arial" w:cs="Arial"/>
          <w:szCs w:val="24"/>
        </w:rPr>
        <w:t xml:space="preserve">e pertanto allega/allegano alla presente n </w:t>
      </w:r>
      <w:r w:rsidR="00D762AD" w:rsidRPr="00722E0E">
        <w:rPr>
          <w:rFonts w:ascii="Arial" w:eastAsia="Tahoma" w:hAnsi="Arial" w:cs="Arial"/>
          <w:szCs w:val="24"/>
        </w:rPr>
        <w:t>________________</w:t>
      </w:r>
      <w:r w:rsidRPr="00722E0E">
        <w:rPr>
          <w:rFonts w:ascii="Arial" w:eastAsia="Tahoma" w:hAnsi="Arial" w:cs="Arial"/>
          <w:szCs w:val="24"/>
        </w:rPr>
        <w:t xml:space="preserve"> allegati</w:t>
      </w:r>
      <w:r w:rsidR="001C09DA" w:rsidRPr="00722E0E">
        <w:rPr>
          <w:rFonts w:ascii="Arial" w:eastAsia="Tahoma" w:hAnsi="Arial" w:cs="Arial"/>
          <w:szCs w:val="24"/>
        </w:rPr>
        <w:t xml:space="preserve"> 2</w:t>
      </w:r>
      <w:r w:rsidRPr="00722E0E">
        <w:rPr>
          <w:rFonts w:ascii="Arial" w:eastAsia="Tahoma" w:hAnsi="Arial" w:cs="Arial"/>
          <w:szCs w:val="24"/>
        </w:rPr>
        <w:t xml:space="preserve"> compilati e sottoscritti da ciascun soggetto componente in merito al possesso dei requisiti di partecipazione.</w:t>
      </w:r>
    </w:p>
    <w:p w14:paraId="19E90BD9" w14:textId="77777777" w:rsidR="003D5073" w:rsidRPr="00722E0E" w:rsidRDefault="003D5073">
      <w:pPr>
        <w:widowControl/>
        <w:ind w:left="360"/>
        <w:rPr>
          <w:rFonts w:ascii="Arial" w:hAnsi="Arial" w:cs="Arial"/>
          <w:b/>
          <w:sz w:val="24"/>
          <w:szCs w:val="24"/>
        </w:rPr>
      </w:pPr>
    </w:p>
    <w:p w14:paraId="1C783690" w14:textId="77777777" w:rsidR="003D5073" w:rsidRPr="00722E0E" w:rsidRDefault="003D5073">
      <w:pPr>
        <w:widowControl/>
        <w:ind w:left="360"/>
        <w:jc w:val="center"/>
        <w:rPr>
          <w:rFonts w:ascii="Arial" w:hAnsi="Arial" w:cs="Arial"/>
          <w:b/>
          <w:sz w:val="24"/>
          <w:szCs w:val="24"/>
        </w:rPr>
      </w:pPr>
    </w:p>
    <w:p w14:paraId="4AD1E4AA" w14:textId="1BF5751B" w:rsidR="003D5073" w:rsidRPr="00722E0E" w:rsidRDefault="004A5295">
      <w:pPr>
        <w:widowControl/>
        <w:ind w:left="360"/>
        <w:jc w:val="center"/>
        <w:rPr>
          <w:rFonts w:ascii="Arial" w:hAnsi="Arial" w:cs="Arial"/>
          <w:b/>
          <w:sz w:val="24"/>
          <w:szCs w:val="24"/>
        </w:rPr>
      </w:pPr>
      <w:r w:rsidRPr="00722E0E">
        <w:rPr>
          <w:rFonts w:ascii="Arial" w:hAnsi="Arial" w:cs="Arial"/>
          <w:b/>
          <w:sz w:val="24"/>
          <w:szCs w:val="24"/>
        </w:rPr>
        <w:t xml:space="preserve">D I C H I A R A </w:t>
      </w:r>
      <w:r w:rsidR="00FF3D8D" w:rsidRPr="00722E0E">
        <w:rPr>
          <w:rFonts w:ascii="Arial" w:hAnsi="Arial" w:cs="Arial"/>
          <w:b/>
          <w:sz w:val="24"/>
          <w:szCs w:val="24"/>
        </w:rPr>
        <w:t xml:space="preserve">  </w:t>
      </w:r>
      <w:r w:rsidRPr="00722E0E">
        <w:rPr>
          <w:rFonts w:ascii="Arial" w:hAnsi="Arial" w:cs="Arial"/>
          <w:b/>
          <w:sz w:val="24"/>
          <w:szCs w:val="24"/>
        </w:rPr>
        <w:t>/</w:t>
      </w:r>
      <w:r w:rsidR="00FF3D8D" w:rsidRPr="00722E0E">
        <w:rPr>
          <w:rFonts w:ascii="Arial" w:hAnsi="Arial" w:cs="Arial"/>
          <w:b/>
          <w:sz w:val="24"/>
          <w:szCs w:val="24"/>
        </w:rPr>
        <w:t xml:space="preserve">  </w:t>
      </w:r>
      <w:r w:rsidRPr="00722E0E">
        <w:rPr>
          <w:rFonts w:ascii="Arial" w:hAnsi="Arial" w:cs="Arial"/>
          <w:b/>
          <w:sz w:val="24"/>
          <w:szCs w:val="24"/>
        </w:rPr>
        <w:t xml:space="preserve"> D I C H I A R A N O   I N O L T R E</w:t>
      </w:r>
    </w:p>
    <w:p w14:paraId="4B131921" w14:textId="77777777" w:rsidR="00AF7DB1" w:rsidRPr="00722E0E" w:rsidRDefault="00AF7DB1" w:rsidP="00AF7DB1">
      <w:pPr>
        <w:jc w:val="both"/>
        <w:rPr>
          <w:rFonts w:ascii="Arial" w:eastAsia="Tahoma" w:hAnsi="Arial" w:cs="Arial"/>
          <w:kern w:val="3"/>
          <w:sz w:val="24"/>
          <w:szCs w:val="24"/>
        </w:rPr>
      </w:pPr>
    </w:p>
    <w:p w14:paraId="36B7D909" w14:textId="77777777" w:rsidR="00AF7DB1" w:rsidRPr="00722E0E" w:rsidRDefault="00AF7DB1" w:rsidP="00AF7DB1">
      <w:pPr>
        <w:jc w:val="both"/>
        <w:rPr>
          <w:rFonts w:ascii="Arial" w:eastAsia="Tahoma" w:hAnsi="Arial" w:cs="Arial"/>
          <w:kern w:val="3"/>
          <w:sz w:val="24"/>
          <w:szCs w:val="24"/>
        </w:rPr>
      </w:pPr>
      <w:r w:rsidRPr="00722E0E">
        <w:rPr>
          <w:rFonts w:ascii="Arial" w:eastAsia="Tahoma" w:hAnsi="Arial" w:cs="Arial"/>
          <w:kern w:val="3"/>
          <w:sz w:val="24"/>
          <w:szCs w:val="24"/>
        </w:rPr>
        <w:t>Di voler partecipare al/ai seguente/i lotto/i (barrare il/i lotto/i di partecipazione):</w:t>
      </w:r>
    </w:p>
    <w:p w14:paraId="460E0423" w14:textId="77777777" w:rsidR="00AF7DB1" w:rsidRPr="00722E0E" w:rsidRDefault="00AF7DB1" w:rsidP="00AF7DB1">
      <w:pPr>
        <w:jc w:val="both"/>
        <w:rPr>
          <w:rFonts w:ascii="Arial" w:eastAsia="Tahoma" w:hAnsi="Arial" w:cs="Arial"/>
          <w:kern w:val="3"/>
          <w:sz w:val="24"/>
          <w:szCs w:val="24"/>
        </w:rPr>
      </w:pPr>
    </w:p>
    <w:p w14:paraId="04614521" w14:textId="2627D900" w:rsidR="00CA6D07" w:rsidRPr="00722E0E" w:rsidRDefault="00AF7DB1" w:rsidP="00AF7DB1">
      <w:pPr>
        <w:pStyle w:val="Paragrafoelenco"/>
        <w:numPr>
          <w:ilvl w:val="0"/>
          <w:numId w:val="13"/>
        </w:numPr>
        <w:jc w:val="both"/>
        <w:rPr>
          <w:rFonts w:ascii="Arial" w:eastAsia="Tahoma" w:hAnsi="Arial" w:cs="Arial"/>
          <w:kern w:val="3"/>
          <w:sz w:val="24"/>
          <w:szCs w:val="24"/>
        </w:rPr>
      </w:pPr>
      <w:r w:rsidRPr="00722E0E">
        <w:rPr>
          <w:rFonts w:ascii="Arial" w:eastAsia="Tahoma" w:hAnsi="Arial" w:cs="Arial"/>
          <w:b/>
          <w:bCs/>
          <w:kern w:val="3"/>
          <w:sz w:val="24"/>
          <w:szCs w:val="24"/>
        </w:rPr>
        <w:t>LOTTO 1</w:t>
      </w:r>
      <w:r w:rsidRPr="00722E0E">
        <w:rPr>
          <w:rFonts w:ascii="Arial" w:eastAsia="Tahoma" w:hAnsi="Arial" w:cs="Arial"/>
          <w:kern w:val="3"/>
          <w:sz w:val="24"/>
          <w:szCs w:val="24"/>
        </w:rPr>
        <w:t xml:space="preserve"> – </w:t>
      </w:r>
      <w:r w:rsidR="00D15707" w:rsidRPr="00722E0E">
        <w:rPr>
          <w:rFonts w:ascii="Arial" w:eastAsia="Tahoma" w:hAnsi="Arial" w:cs="Arial"/>
          <w:kern w:val="3"/>
          <w:sz w:val="24"/>
          <w:szCs w:val="24"/>
        </w:rPr>
        <w:t xml:space="preserve">SERVIZIO DI RISTORAZIONE SCOLASTICA - COMUNE DI </w:t>
      </w:r>
      <w:r w:rsidR="00D15707" w:rsidRPr="00722E0E">
        <w:rPr>
          <w:rFonts w:ascii="Arial" w:eastAsia="Tahoma" w:hAnsi="Arial" w:cs="Arial"/>
          <w:b/>
          <w:bCs/>
          <w:kern w:val="3"/>
          <w:sz w:val="24"/>
          <w:szCs w:val="24"/>
        </w:rPr>
        <w:t>BIBBIANO</w:t>
      </w:r>
      <w:r w:rsidR="00D15707" w:rsidRPr="00722E0E">
        <w:rPr>
          <w:rFonts w:ascii="Arial" w:eastAsia="Tahoma" w:hAnsi="Arial" w:cs="Arial"/>
          <w:kern w:val="3"/>
          <w:sz w:val="24"/>
          <w:szCs w:val="24"/>
        </w:rPr>
        <w:t xml:space="preserve"> (RE) -</w:t>
      </w:r>
      <w:r w:rsidRPr="00722E0E">
        <w:rPr>
          <w:rFonts w:ascii="Arial" w:eastAsia="Tahoma" w:hAnsi="Arial" w:cs="Arial"/>
          <w:kern w:val="3"/>
          <w:sz w:val="24"/>
          <w:szCs w:val="24"/>
        </w:rPr>
        <w:t xml:space="preserve"> CIG: </w:t>
      </w:r>
      <w:bookmarkStart w:id="11" w:name="_Hlk138836932"/>
      <w:r w:rsidR="00722E0E" w:rsidRPr="00722E0E">
        <w:rPr>
          <w:rFonts w:ascii="Arial" w:hAnsi="Arial" w:cs="Arial"/>
          <w:b/>
          <w:bCs/>
          <w:sz w:val="24"/>
          <w:szCs w:val="24"/>
        </w:rPr>
        <w:t>99151153BD</w:t>
      </w:r>
      <w:bookmarkEnd w:id="11"/>
      <w:r w:rsidRPr="00722E0E">
        <w:rPr>
          <w:rFonts w:ascii="Arial" w:eastAsia="Tahoma" w:hAnsi="Arial" w:cs="Arial"/>
          <w:kern w:val="3"/>
          <w:sz w:val="24"/>
          <w:szCs w:val="24"/>
        </w:rPr>
        <w:t>;</w:t>
      </w:r>
    </w:p>
    <w:p w14:paraId="6FD94F60" w14:textId="7F90D18B" w:rsidR="00AF7DB1" w:rsidRPr="00722E0E" w:rsidRDefault="00AF7DB1" w:rsidP="00D15707">
      <w:pPr>
        <w:pStyle w:val="Paragrafoelenco"/>
        <w:numPr>
          <w:ilvl w:val="0"/>
          <w:numId w:val="13"/>
        </w:numPr>
        <w:jc w:val="both"/>
        <w:rPr>
          <w:rFonts w:ascii="Arial" w:eastAsia="Tahoma" w:hAnsi="Arial" w:cs="Arial"/>
          <w:kern w:val="3"/>
          <w:sz w:val="24"/>
          <w:szCs w:val="24"/>
        </w:rPr>
      </w:pPr>
      <w:r w:rsidRPr="00722E0E">
        <w:rPr>
          <w:rFonts w:ascii="Arial" w:eastAsia="Tahoma" w:hAnsi="Arial" w:cs="Arial"/>
          <w:b/>
          <w:bCs/>
          <w:kern w:val="3"/>
          <w:sz w:val="24"/>
          <w:szCs w:val="24"/>
        </w:rPr>
        <w:lastRenderedPageBreak/>
        <w:t>LOTTO 2</w:t>
      </w:r>
      <w:r w:rsidRPr="00722E0E">
        <w:rPr>
          <w:rFonts w:ascii="Arial" w:eastAsia="Tahoma" w:hAnsi="Arial" w:cs="Arial"/>
          <w:kern w:val="3"/>
          <w:sz w:val="24"/>
          <w:szCs w:val="24"/>
        </w:rPr>
        <w:t xml:space="preserve"> – </w:t>
      </w:r>
      <w:r w:rsidR="00D15707" w:rsidRPr="00722E0E">
        <w:rPr>
          <w:rFonts w:ascii="Arial" w:eastAsia="Tahoma" w:hAnsi="Arial" w:cs="Arial"/>
          <w:kern w:val="3"/>
          <w:sz w:val="24"/>
          <w:szCs w:val="24"/>
        </w:rPr>
        <w:t xml:space="preserve">SERVIZIO DI RISOTORAZIONE SCOLASTICA – COMUNE DI </w:t>
      </w:r>
      <w:r w:rsidR="00D15707" w:rsidRPr="00722E0E">
        <w:rPr>
          <w:rFonts w:ascii="Arial" w:eastAsia="Tahoma" w:hAnsi="Arial" w:cs="Arial"/>
          <w:b/>
          <w:bCs/>
          <w:kern w:val="3"/>
          <w:sz w:val="24"/>
          <w:szCs w:val="24"/>
        </w:rPr>
        <w:t>MONTECCHIO EMILIA</w:t>
      </w:r>
      <w:r w:rsidR="00D15707" w:rsidRPr="00722E0E">
        <w:rPr>
          <w:rFonts w:ascii="Arial" w:eastAsia="Tahoma" w:hAnsi="Arial" w:cs="Arial"/>
          <w:kern w:val="3"/>
          <w:sz w:val="24"/>
          <w:szCs w:val="24"/>
        </w:rPr>
        <w:t xml:space="preserve"> - </w:t>
      </w:r>
      <w:r w:rsidRPr="00722E0E">
        <w:rPr>
          <w:rFonts w:ascii="Arial" w:eastAsia="Tahoma" w:hAnsi="Arial" w:cs="Arial"/>
          <w:kern w:val="3"/>
          <w:sz w:val="24"/>
          <w:szCs w:val="24"/>
        </w:rPr>
        <w:t xml:space="preserve">CIG: </w:t>
      </w:r>
      <w:bookmarkStart w:id="12" w:name="_Hlk138836945"/>
      <w:r w:rsidR="00722E0E" w:rsidRPr="00722E0E">
        <w:rPr>
          <w:rFonts w:ascii="Arial" w:hAnsi="Arial" w:cs="Arial"/>
          <w:b/>
          <w:bCs/>
          <w:sz w:val="24"/>
          <w:szCs w:val="24"/>
        </w:rPr>
        <w:t>99151321C5</w:t>
      </w:r>
      <w:bookmarkEnd w:id="12"/>
      <w:r w:rsidRPr="00722E0E">
        <w:rPr>
          <w:rFonts w:ascii="Arial" w:eastAsia="Tahoma" w:hAnsi="Arial" w:cs="Arial"/>
          <w:kern w:val="3"/>
          <w:sz w:val="24"/>
          <w:szCs w:val="24"/>
        </w:rPr>
        <w:t>;</w:t>
      </w:r>
    </w:p>
    <w:p w14:paraId="022478E0" w14:textId="61CC1D7F" w:rsidR="00AF7DB1" w:rsidRPr="00722E0E" w:rsidRDefault="00D15707" w:rsidP="00D15707">
      <w:pPr>
        <w:pStyle w:val="Paragrafoelenco"/>
        <w:numPr>
          <w:ilvl w:val="0"/>
          <w:numId w:val="13"/>
        </w:numPr>
        <w:jc w:val="both"/>
        <w:rPr>
          <w:rFonts w:ascii="Arial" w:hAnsi="Arial" w:cs="Arial"/>
          <w:bCs/>
          <w:sz w:val="24"/>
          <w:szCs w:val="24"/>
        </w:rPr>
      </w:pPr>
      <w:r w:rsidRPr="00722E0E">
        <w:rPr>
          <w:rFonts w:ascii="Arial" w:hAnsi="Arial" w:cs="Arial"/>
          <w:b/>
          <w:sz w:val="24"/>
          <w:szCs w:val="24"/>
        </w:rPr>
        <w:t>LOTTO 3</w:t>
      </w:r>
      <w:r w:rsidRPr="00722E0E">
        <w:rPr>
          <w:rFonts w:ascii="Arial" w:hAnsi="Arial" w:cs="Arial"/>
          <w:bCs/>
          <w:sz w:val="24"/>
          <w:szCs w:val="24"/>
        </w:rPr>
        <w:t xml:space="preserve"> – SERVIZIO DI RISTORAZIONE SCOLASTICA – COMUNE DI </w:t>
      </w:r>
      <w:r w:rsidRPr="00722E0E">
        <w:rPr>
          <w:rFonts w:ascii="Arial" w:hAnsi="Arial" w:cs="Arial"/>
          <w:b/>
          <w:sz w:val="24"/>
          <w:szCs w:val="24"/>
        </w:rPr>
        <w:t>SANT’ILARIO D’ENZA</w:t>
      </w:r>
      <w:r w:rsidRPr="00722E0E">
        <w:rPr>
          <w:rFonts w:ascii="Arial" w:hAnsi="Arial" w:cs="Arial"/>
          <w:bCs/>
          <w:sz w:val="24"/>
          <w:szCs w:val="24"/>
        </w:rPr>
        <w:t xml:space="preserve"> – CIG: </w:t>
      </w:r>
      <w:bookmarkStart w:id="13" w:name="_Hlk138836951"/>
      <w:r w:rsidR="00722E0E" w:rsidRPr="00722E0E">
        <w:rPr>
          <w:rFonts w:ascii="Arial" w:hAnsi="Arial" w:cs="Arial"/>
          <w:b/>
          <w:bCs/>
          <w:sz w:val="24"/>
          <w:szCs w:val="24"/>
        </w:rPr>
        <w:t>9915146D4F</w:t>
      </w:r>
      <w:bookmarkEnd w:id="13"/>
      <w:r w:rsidRPr="00722E0E">
        <w:rPr>
          <w:rFonts w:ascii="Arial" w:hAnsi="Arial" w:cs="Arial"/>
          <w:bCs/>
          <w:sz w:val="24"/>
          <w:szCs w:val="24"/>
        </w:rPr>
        <w:t>;</w:t>
      </w:r>
    </w:p>
    <w:p w14:paraId="0AD7DDB9" w14:textId="5A01298A" w:rsidR="00D15707" w:rsidRPr="00722E0E" w:rsidRDefault="00D15707" w:rsidP="00D15707">
      <w:pPr>
        <w:pStyle w:val="Paragrafoelenco"/>
        <w:numPr>
          <w:ilvl w:val="0"/>
          <w:numId w:val="13"/>
        </w:numPr>
        <w:jc w:val="both"/>
        <w:rPr>
          <w:rFonts w:ascii="Arial" w:hAnsi="Arial" w:cs="Arial"/>
          <w:bCs/>
          <w:sz w:val="24"/>
          <w:szCs w:val="24"/>
        </w:rPr>
      </w:pPr>
      <w:r w:rsidRPr="00722E0E">
        <w:rPr>
          <w:rFonts w:ascii="Arial" w:hAnsi="Arial" w:cs="Arial"/>
          <w:b/>
          <w:sz w:val="24"/>
          <w:szCs w:val="24"/>
        </w:rPr>
        <w:t>LOTTO 4</w:t>
      </w:r>
      <w:r w:rsidRPr="00722E0E">
        <w:rPr>
          <w:rFonts w:ascii="Arial" w:hAnsi="Arial" w:cs="Arial"/>
          <w:bCs/>
          <w:sz w:val="24"/>
          <w:szCs w:val="24"/>
        </w:rPr>
        <w:t xml:space="preserve"> – SERVIZIO DI RISTORAZIONE SCOALSTICA – AZIENDA SPECIALE DEL COMUNE DI CAVRIAGO “</w:t>
      </w:r>
      <w:r w:rsidRPr="00722E0E">
        <w:rPr>
          <w:rFonts w:ascii="Arial" w:hAnsi="Arial" w:cs="Arial"/>
          <w:b/>
          <w:sz w:val="24"/>
          <w:szCs w:val="24"/>
        </w:rPr>
        <w:t>CAVRIAGOSERVIZI</w:t>
      </w:r>
      <w:r w:rsidRPr="00722E0E">
        <w:rPr>
          <w:rFonts w:ascii="Arial" w:hAnsi="Arial" w:cs="Arial"/>
          <w:bCs/>
          <w:sz w:val="24"/>
          <w:szCs w:val="24"/>
        </w:rPr>
        <w:t xml:space="preserve">” – CIG: </w:t>
      </w:r>
      <w:bookmarkStart w:id="14" w:name="_Hlk138836960"/>
      <w:r w:rsidR="00722E0E" w:rsidRPr="00722E0E">
        <w:rPr>
          <w:rFonts w:ascii="Arial" w:hAnsi="Arial" w:cs="Arial"/>
          <w:b/>
          <w:bCs/>
          <w:sz w:val="24"/>
          <w:szCs w:val="24"/>
        </w:rPr>
        <w:t>99151608DE</w:t>
      </w:r>
      <w:bookmarkEnd w:id="14"/>
      <w:r w:rsidRPr="00722E0E">
        <w:rPr>
          <w:rFonts w:ascii="Arial" w:hAnsi="Arial" w:cs="Arial"/>
          <w:bCs/>
          <w:sz w:val="24"/>
          <w:szCs w:val="24"/>
        </w:rPr>
        <w:t>;</w:t>
      </w:r>
    </w:p>
    <w:p w14:paraId="0FA113CB" w14:textId="491E5574" w:rsidR="00D15707" w:rsidRPr="00722E0E" w:rsidRDefault="00D15707" w:rsidP="00D15707">
      <w:pPr>
        <w:pStyle w:val="Corpotesto"/>
        <w:rPr>
          <w:rFonts w:ascii="Arial" w:hAnsi="Arial" w:cs="Arial"/>
          <w:bCs/>
          <w:sz w:val="24"/>
          <w:szCs w:val="24"/>
          <w:lang w:val="it-IT"/>
        </w:rPr>
      </w:pPr>
      <w:r w:rsidRPr="00722E0E">
        <w:rPr>
          <w:rFonts w:ascii="Arial" w:hAnsi="Arial" w:cs="Arial"/>
          <w:bCs/>
          <w:sz w:val="24"/>
          <w:szCs w:val="24"/>
        </w:rPr>
        <w:t xml:space="preserve">per l’affidamento in </w:t>
      </w:r>
      <w:r w:rsidRPr="00722E0E">
        <w:rPr>
          <w:rFonts w:ascii="Arial" w:hAnsi="Arial" w:cs="Arial"/>
          <w:bCs/>
          <w:sz w:val="24"/>
          <w:szCs w:val="24"/>
          <w:lang w:val="it-IT"/>
        </w:rPr>
        <w:t>concessione</w:t>
      </w:r>
      <w:r w:rsidRPr="00722E0E">
        <w:rPr>
          <w:rFonts w:ascii="Arial" w:hAnsi="Arial" w:cs="Arial"/>
          <w:bCs/>
          <w:sz w:val="24"/>
          <w:szCs w:val="24"/>
        </w:rPr>
        <w:t xml:space="preserve"> </w:t>
      </w:r>
      <w:r w:rsidRPr="00722E0E">
        <w:rPr>
          <w:rFonts w:ascii="Arial" w:hAnsi="Arial" w:cs="Arial"/>
          <w:bCs/>
          <w:sz w:val="24"/>
          <w:szCs w:val="24"/>
          <w:lang w:val="it-IT"/>
        </w:rPr>
        <w:t>del servizio di ristorazione scolastica, mediante fornitura di pasti veicolati prodotti in un centro di cottura nella disponibilità del concessionario, nonché dei servizi complementari</w:t>
      </w:r>
      <w:r w:rsidRPr="00722E0E">
        <w:rPr>
          <w:rFonts w:ascii="Arial" w:hAnsi="Arial" w:cs="Arial"/>
          <w:bCs/>
          <w:sz w:val="24"/>
          <w:szCs w:val="24"/>
        </w:rPr>
        <w:t xml:space="preserve"> </w:t>
      </w:r>
    </w:p>
    <w:p w14:paraId="7B10D552" w14:textId="26D79625" w:rsidR="0053431F" w:rsidRPr="00722E0E" w:rsidRDefault="0053431F" w:rsidP="008B448D">
      <w:pPr>
        <w:jc w:val="both"/>
        <w:rPr>
          <w:rFonts w:ascii="Arial" w:eastAsia="Tahoma" w:hAnsi="Arial" w:cs="Arial"/>
          <w:kern w:val="3"/>
          <w:sz w:val="24"/>
          <w:szCs w:val="24"/>
        </w:rPr>
      </w:pPr>
    </w:p>
    <w:p w14:paraId="2D616E81" w14:textId="77777777" w:rsidR="003D5073" w:rsidRPr="00722E0E" w:rsidRDefault="004A5295">
      <w:pPr>
        <w:widowControl/>
        <w:tabs>
          <w:tab w:val="left" w:pos="0"/>
          <w:tab w:val="left" w:pos="426"/>
          <w:tab w:val="left" w:pos="720"/>
        </w:tabs>
        <w:ind w:left="720" w:right="56" w:hanging="360"/>
        <w:jc w:val="center"/>
        <w:rPr>
          <w:rFonts w:ascii="Arial" w:hAnsi="Arial" w:cs="Arial"/>
          <w:b/>
          <w:sz w:val="24"/>
          <w:szCs w:val="24"/>
        </w:rPr>
      </w:pPr>
      <w:r w:rsidRPr="00722E0E">
        <w:rPr>
          <w:rFonts w:ascii="Arial" w:hAnsi="Arial" w:cs="Arial"/>
          <w:b/>
          <w:sz w:val="24"/>
          <w:szCs w:val="24"/>
        </w:rPr>
        <w:t>e a tal fine allega/allegano:</w:t>
      </w:r>
    </w:p>
    <w:p w14:paraId="0DD91C77" w14:textId="77777777" w:rsidR="003D5073" w:rsidRPr="00722E0E" w:rsidRDefault="003D5073">
      <w:pPr>
        <w:widowControl/>
        <w:tabs>
          <w:tab w:val="left" w:pos="0"/>
          <w:tab w:val="left" w:pos="426"/>
          <w:tab w:val="left" w:pos="720"/>
        </w:tabs>
        <w:ind w:left="720" w:right="56" w:hanging="360"/>
        <w:jc w:val="center"/>
        <w:rPr>
          <w:rFonts w:ascii="Arial" w:hAnsi="Arial" w:cs="Arial"/>
          <w:b/>
          <w:sz w:val="24"/>
          <w:szCs w:val="24"/>
        </w:rPr>
      </w:pPr>
    </w:p>
    <w:p w14:paraId="0975C23C" w14:textId="77777777" w:rsidR="003D5073" w:rsidRPr="00722E0E" w:rsidRDefault="004A5295">
      <w:pPr>
        <w:pStyle w:val="Paragrafoelenco"/>
        <w:numPr>
          <w:ilvl w:val="1"/>
          <w:numId w:val="1"/>
        </w:numPr>
        <w:suppressAutoHyphens w:val="0"/>
        <w:spacing w:before="60" w:after="60"/>
        <w:ind w:left="0"/>
        <w:jc w:val="both"/>
        <w:textAlignment w:val="auto"/>
        <w:rPr>
          <w:rFonts w:ascii="Arial" w:hAnsi="Arial" w:cs="Arial"/>
          <w:sz w:val="24"/>
          <w:szCs w:val="24"/>
        </w:rPr>
      </w:pPr>
      <w:r w:rsidRPr="00722E0E">
        <w:rPr>
          <w:rFonts w:ascii="Arial" w:hAnsi="Arial" w:cs="Arial"/>
          <w:sz w:val="24"/>
          <w:szCs w:val="24"/>
        </w:rPr>
        <w:t xml:space="preserve">(in caso di procuratori firmatari) copia conforme all’originale della procura oppure </w:t>
      </w:r>
      <w:r w:rsidRPr="00722E0E">
        <w:rPr>
          <w:rFonts w:ascii="Arial" w:hAnsi="Arial" w:cs="Arial"/>
          <w:sz w:val="24"/>
          <w:szCs w:val="24"/>
          <w:u w:val="single"/>
        </w:rPr>
        <w:t>nel solo caso</w:t>
      </w:r>
      <w:r w:rsidRPr="00722E0E">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05A91CD1" w14:textId="77777777" w:rsidR="003D5073" w:rsidRPr="00722E0E" w:rsidRDefault="003D5073">
      <w:pPr>
        <w:widowControl/>
        <w:tabs>
          <w:tab w:val="left" w:pos="0"/>
          <w:tab w:val="left" w:pos="426"/>
          <w:tab w:val="left" w:pos="720"/>
        </w:tabs>
        <w:ind w:left="720" w:right="56" w:hanging="360"/>
        <w:jc w:val="both"/>
        <w:rPr>
          <w:rFonts w:ascii="Arial" w:hAnsi="Arial" w:cs="Arial"/>
          <w:b/>
          <w:sz w:val="24"/>
          <w:szCs w:val="24"/>
        </w:rPr>
      </w:pPr>
    </w:p>
    <w:p w14:paraId="43C32710" w14:textId="77777777" w:rsidR="003D5073" w:rsidRPr="00722E0E" w:rsidRDefault="004A5295">
      <w:pPr>
        <w:widowControl/>
        <w:tabs>
          <w:tab w:val="left" w:pos="0"/>
        </w:tabs>
        <w:spacing w:line="360" w:lineRule="auto"/>
        <w:jc w:val="both"/>
        <w:rPr>
          <w:rFonts w:ascii="Arial" w:hAnsi="Arial" w:cs="Arial"/>
          <w:sz w:val="24"/>
          <w:szCs w:val="24"/>
        </w:rPr>
      </w:pPr>
      <w:r w:rsidRPr="00722E0E">
        <w:rPr>
          <w:rFonts w:ascii="Arial" w:hAnsi="Arial" w:cs="Arial"/>
          <w:sz w:val="24"/>
          <w:szCs w:val="24"/>
        </w:rPr>
        <w:t>Luogo a data</w:t>
      </w:r>
      <w:r w:rsidR="00D762AD" w:rsidRPr="00722E0E">
        <w:rPr>
          <w:rFonts w:ascii="Arial" w:hAnsi="Arial" w:cs="Arial"/>
          <w:sz w:val="24"/>
          <w:szCs w:val="24"/>
        </w:rPr>
        <w:t xml:space="preserve"> _______________________________________</w:t>
      </w:r>
    </w:p>
    <w:p w14:paraId="329B0B20" w14:textId="77777777" w:rsidR="0018196A" w:rsidRPr="00722E0E" w:rsidRDefault="0018196A">
      <w:pPr>
        <w:widowControl/>
        <w:tabs>
          <w:tab w:val="left" w:pos="0"/>
        </w:tabs>
        <w:spacing w:line="360" w:lineRule="auto"/>
        <w:jc w:val="both"/>
        <w:rPr>
          <w:rFonts w:ascii="Arial" w:hAnsi="Arial" w:cs="Arial"/>
          <w:sz w:val="24"/>
          <w:szCs w:val="24"/>
        </w:rPr>
      </w:pPr>
    </w:p>
    <w:p w14:paraId="30BE5FF0" w14:textId="77777777" w:rsidR="00D762AD" w:rsidRPr="00722E0E" w:rsidRDefault="00D762AD">
      <w:pPr>
        <w:widowControl/>
        <w:tabs>
          <w:tab w:val="left" w:pos="0"/>
        </w:tabs>
        <w:jc w:val="both"/>
        <w:rPr>
          <w:rFonts w:ascii="Arial" w:hAnsi="Arial" w:cs="Arial"/>
          <w:sz w:val="24"/>
          <w:szCs w:val="24"/>
        </w:rPr>
      </w:pPr>
    </w:p>
    <w:p w14:paraId="12734CD6" w14:textId="1DC80EA5" w:rsidR="003D5073" w:rsidRPr="00722E0E" w:rsidRDefault="004A5295">
      <w:pPr>
        <w:widowControl/>
        <w:tabs>
          <w:tab w:val="left" w:pos="0"/>
        </w:tabs>
        <w:jc w:val="both"/>
        <w:rPr>
          <w:rFonts w:ascii="Arial" w:hAnsi="Arial" w:cs="Arial"/>
          <w:sz w:val="24"/>
          <w:szCs w:val="24"/>
        </w:rPr>
      </w:pPr>
      <w:r w:rsidRPr="00722E0E">
        <w:rPr>
          <w:rFonts w:ascii="Arial" w:hAnsi="Arial" w:cs="Arial"/>
          <w:sz w:val="24"/>
          <w:szCs w:val="24"/>
        </w:rPr>
        <w:tab/>
        <w:t xml:space="preserve">  IL RICHIEDENTE</w:t>
      </w:r>
      <w:r w:rsidRPr="00722E0E">
        <w:rPr>
          <w:rStyle w:val="Caratterenotaapidipagina"/>
          <w:rFonts w:ascii="Arial" w:hAnsi="Arial" w:cs="Arial"/>
          <w:sz w:val="24"/>
          <w:szCs w:val="24"/>
        </w:rPr>
        <w:footnoteReference w:id="6"/>
      </w:r>
      <w:r w:rsidRPr="00722E0E">
        <w:rPr>
          <w:rStyle w:val="Caratterenotaapidipagina"/>
          <w:rFonts w:ascii="Arial" w:hAnsi="Arial" w:cs="Arial"/>
          <w:sz w:val="24"/>
          <w:szCs w:val="24"/>
        </w:rPr>
        <w:tab/>
      </w:r>
      <w:r w:rsidRPr="00722E0E">
        <w:rPr>
          <w:rStyle w:val="Caratterenotaapidipagina"/>
          <w:rFonts w:ascii="Arial" w:hAnsi="Arial" w:cs="Arial"/>
          <w:sz w:val="24"/>
          <w:szCs w:val="24"/>
        </w:rPr>
        <w:tab/>
      </w:r>
      <w:r w:rsidR="00CA6D07" w:rsidRP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proofErr w:type="gramStart"/>
      <w:r w:rsidR="00722E0E">
        <w:rPr>
          <w:rStyle w:val="Caratterenotaapidipagina"/>
          <w:rFonts w:ascii="Arial" w:hAnsi="Arial" w:cs="Arial"/>
          <w:sz w:val="24"/>
          <w:szCs w:val="24"/>
        </w:rPr>
        <w:tab/>
      </w:r>
      <w:r w:rsidR="00CA6D07" w:rsidRPr="00722E0E">
        <w:rPr>
          <w:rStyle w:val="Caratterenotaapidipagina"/>
          <w:rFonts w:ascii="Arial" w:hAnsi="Arial" w:cs="Arial"/>
          <w:sz w:val="24"/>
          <w:szCs w:val="24"/>
        </w:rPr>
        <w:t xml:space="preserve"> </w:t>
      </w:r>
      <w:r w:rsidRPr="00722E0E">
        <w:rPr>
          <w:rStyle w:val="Caratterenotaapidipagina"/>
          <w:rFonts w:ascii="Arial" w:hAnsi="Arial" w:cs="Arial"/>
          <w:sz w:val="24"/>
          <w:szCs w:val="24"/>
        </w:rPr>
        <w:t xml:space="preserve"> </w:t>
      </w:r>
      <w:r w:rsidR="00722E0E">
        <w:rPr>
          <w:rStyle w:val="Caratterenotaapidipagina"/>
          <w:rFonts w:ascii="Arial" w:hAnsi="Arial" w:cs="Arial"/>
          <w:sz w:val="24"/>
          <w:szCs w:val="24"/>
        </w:rPr>
        <w:tab/>
      </w:r>
      <w:proofErr w:type="gramEnd"/>
      <w:r w:rsidRPr="00722E0E">
        <w:rPr>
          <w:rStyle w:val="Caratterenotaapidipagina"/>
          <w:rFonts w:ascii="Arial" w:hAnsi="Arial" w:cs="Arial"/>
          <w:sz w:val="24"/>
          <w:szCs w:val="24"/>
        </w:rPr>
        <w:t xml:space="preserve"> </w:t>
      </w:r>
      <w:r w:rsidRPr="00722E0E">
        <w:rPr>
          <w:rFonts w:ascii="Arial" w:hAnsi="Arial" w:cs="Arial"/>
          <w:sz w:val="24"/>
          <w:szCs w:val="24"/>
        </w:rPr>
        <w:t>IL RICHIEDENTE</w:t>
      </w:r>
      <w:r w:rsidR="00F43A0E" w:rsidRPr="00722E0E">
        <w:rPr>
          <w:rFonts w:ascii="Arial" w:hAnsi="Arial" w:cs="Arial"/>
          <w:sz w:val="24"/>
          <w:szCs w:val="24"/>
          <w:vertAlign w:val="superscript"/>
        </w:rPr>
        <w:t>6</w:t>
      </w:r>
      <w:r w:rsidRPr="00722E0E">
        <w:rPr>
          <w:rStyle w:val="Caratterenotaapidipagina"/>
          <w:rFonts w:ascii="Arial" w:hAnsi="Arial" w:cs="Arial"/>
          <w:sz w:val="24"/>
          <w:szCs w:val="24"/>
        </w:rPr>
        <w:tab/>
      </w:r>
      <w:r w:rsidRP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722E0E">
        <w:rPr>
          <w:rStyle w:val="Caratterenotaapidipagina"/>
          <w:rFonts w:ascii="Arial" w:hAnsi="Arial" w:cs="Arial"/>
          <w:sz w:val="24"/>
          <w:szCs w:val="24"/>
        </w:rPr>
        <w:tab/>
      </w:r>
      <w:r w:rsidR="00D762AD" w:rsidRPr="00722E0E">
        <w:rPr>
          <w:rStyle w:val="Caratterenotaapidipagina"/>
          <w:rFonts w:ascii="Arial" w:hAnsi="Arial" w:cs="Arial"/>
          <w:sz w:val="24"/>
          <w:szCs w:val="24"/>
        </w:rPr>
        <w:t xml:space="preserve">   </w:t>
      </w:r>
      <w:r w:rsidRPr="00722E0E">
        <w:rPr>
          <w:rFonts w:ascii="Arial" w:hAnsi="Arial" w:cs="Arial"/>
          <w:sz w:val="24"/>
          <w:szCs w:val="24"/>
        </w:rPr>
        <w:t>IL RICHIEDENTE</w:t>
      </w:r>
      <w:r w:rsidR="00F43A0E" w:rsidRPr="00722E0E">
        <w:rPr>
          <w:rFonts w:ascii="Arial" w:hAnsi="Arial" w:cs="Arial"/>
          <w:sz w:val="24"/>
          <w:szCs w:val="24"/>
          <w:vertAlign w:val="superscript"/>
        </w:rPr>
        <w:t>6</w:t>
      </w:r>
    </w:p>
    <w:p w14:paraId="6C576EA1" w14:textId="6BBD9D69" w:rsidR="003D5073" w:rsidRPr="00722E0E" w:rsidRDefault="004A5295">
      <w:pPr>
        <w:widowControl/>
        <w:tabs>
          <w:tab w:val="left" w:pos="0"/>
        </w:tabs>
        <w:jc w:val="both"/>
        <w:rPr>
          <w:rFonts w:ascii="Arial" w:hAnsi="Arial" w:cs="Arial"/>
          <w:sz w:val="24"/>
          <w:szCs w:val="24"/>
        </w:rPr>
      </w:pPr>
      <w:r w:rsidRPr="00722E0E">
        <w:rPr>
          <w:rFonts w:ascii="Arial" w:hAnsi="Arial" w:cs="Arial"/>
          <w:sz w:val="24"/>
          <w:szCs w:val="24"/>
        </w:rPr>
        <w:tab/>
        <w:t xml:space="preserve"> (</w:t>
      </w:r>
      <w:r w:rsidR="00D762AD" w:rsidRPr="00722E0E">
        <w:rPr>
          <w:rFonts w:ascii="Arial" w:hAnsi="Arial" w:cs="Arial"/>
          <w:sz w:val="24"/>
          <w:szCs w:val="24"/>
        </w:rPr>
        <w:t>firmato digitalmente</w:t>
      </w:r>
      <w:r w:rsidRPr="00722E0E">
        <w:rPr>
          <w:rFonts w:ascii="Arial" w:hAnsi="Arial" w:cs="Arial"/>
          <w:sz w:val="24"/>
          <w:szCs w:val="24"/>
        </w:rPr>
        <w:t>)</w:t>
      </w:r>
      <w:r w:rsidRPr="00722E0E">
        <w:rPr>
          <w:rFonts w:ascii="Arial" w:hAnsi="Arial" w:cs="Arial"/>
          <w:sz w:val="24"/>
          <w:szCs w:val="24"/>
        </w:rPr>
        <w:tab/>
      </w:r>
      <w:r w:rsidR="00D762AD" w:rsidRPr="00722E0E">
        <w:rPr>
          <w:rFonts w:ascii="Arial" w:hAnsi="Arial" w:cs="Arial"/>
          <w:sz w:val="24"/>
          <w:szCs w:val="24"/>
        </w:rPr>
        <w:t xml:space="preserve">         </w:t>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D762AD" w:rsidRPr="00722E0E">
        <w:rPr>
          <w:rFonts w:ascii="Arial" w:hAnsi="Arial" w:cs="Arial"/>
          <w:sz w:val="24"/>
          <w:szCs w:val="24"/>
        </w:rPr>
        <w:t xml:space="preserve"> </w:t>
      </w:r>
      <w:r w:rsidRPr="00722E0E">
        <w:rPr>
          <w:rFonts w:ascii="Arial" w:hAnsi="Arial" w:cs="Arial"/>
          <w:sz w:val="24"/>
          <w:szCs w:val="24"/>
        </w:rPr>
        <w:t>(</w:t>
      </w:r>
      <w:r w:rsidR="00D762AD" w:rsidRPr="00722E0E">
        <w:rPr>
          <w:rFonts w:ascii="Arial" w:hAnsi="Arial" w:cs="Arial"/>
          <w:sz w:val="24"/>
          <w:szCs w:val="24"/>
        </w:rPr>
        <w:t>firmato digitalmente</w:t>
      </w:r>
      <w:r w:rsidRPr="00722E0E">
        <w:rPr>
          <w:rFonts w:ascii="Arial" w:hAnsi="Arial" w:cs="Arial"/>
          <w:sz w:val="24"/>
          <w:szCs w:val="24"/>
        </w:rPr>
        <w:t>)</w:t>
      </w:r>
      <w:r w:rsidRPr="00722E0E">
        <w:rPr>
          <w:rFonts w:ascii="Arial" w:hAnsi="Arial" w:cs="Arial"/>
          <w:sz w:val="24"/>
          <w:szCs w:val="24"/>
        </w:rPr>
        <w:tab/>
      </w:r>
      <w:r w:rsidRP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Pr="00722E0E">
        <w:rPr>
          <w:rFonts w:ascii="Arial" w:hAnsi="Arial" w:cs="Arial"/>
          <w:sz w:val="24"/>
          <w:szCs w:val="24"/>
        </w:rPr>
        <w:t>(</w:t>
      </w:r>
      <w:r w:rsidR="00D762AD" w:rsidRPr="00722E0E">
        <w:rPr>
          <w:rFonts w:ascii="Arial" w:hAnsi="Arial" w:cs="Arial"/>
          <w:sz w:val="24"/>
          <w:szCs w:val="24"/>
        </w:rPr>
        <w:t>firmato digitalmente</w:t>
      </w:r>
      <w:r w:rsidRPr="00722E0E">
        <w:rPr>
          <w:rFonts w:ascii="Arial" w:hAnsi="Arial" w:cs="Arial"/>
          <w:sz w:val="24"/>
          <w:szCs w:val="24"/>
        </w:rPr>
        <w:t>)</w:t>
      </w:r>
    </w:p>
    <w:p w14:paraId="713BFBDD" w14:textId="13E8C03E" w:rsidR="003D5073" w:rsidRPr="008074D5" w:rsidRDefault="004A5295">
      <w:pPr>
        <w:widowControl/>
        <w:tabs>
          <w:tab w:val="left" w:pos="0"/>
        </w:tabs>
        <w:spacing w:line="360" w:lineRule="auto"/>
        <w:jc w:val="both"/>
        <w:rPr>
          <w:sz w:val="24"/>
          <w:szCs w:val="24"/>
        </w:rPr>
      </w:pPr>
      <w:r w:rsidRPr="00722E0E">
        <w:rPr>
          <w:rFonts w:ascii="Arial" w:hAnsi="Arial" w:cs="Arial"/>
          <w:sz w:val="24"/>
          <w:szCs w:val="24"/>
        </w:rPr>
        <w:tab/>
        <w:t>___________________</w:t>
      </w:r>
      <w:r w:rsidRPr="00722E0E">
        <w:rPr>
          <w:rFonts w:ascii="Arial" w:hAnsi="Arial" w:cs="Arial"/>
          <w:sz w:val="24"/>
          <w:szCs w:val="24"/>
        </w:rPr>
        <w:tab/>
      </w:r>
      <w:r w:rsidRP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00722E0E">
        <w:rPr>
          <w:rFonts w:ascii="Arial" w:hAnsi="Arial" w:cs="Arial"/>
          <w:sz w:val="24"/>
          <w:szCs w:val="24"/>
        </w:rPr>
        <w:tab/>
      </w:r>
      <w:r w:rsidRPr="00722E0E">
        <w:rPr>
          <w:rFonts w:ascii="Arial" w:hAnsi="Arial" w:cs="Arial"/>
          <w:sz w:val="24"/>
          <w:szCs w:val="24"/>
        </w:rPr>
        <w:t>________________</w:t>
      </w:r>
      <w:r w:rsidRPr="008074D5">
        <w:rPr>
          <w:sz w:val="24"/>
          <w:szCs w:val="24"/>
        </w:rPr>
        <w:t>___</w:t>
      </w:r>
      <w:r w:rsidRPr="008074D5">
        <w:rPr>
          <w:sz w:val="24"/>
          <w:szCs w:val="24"/>
        </w:rPr>
        <w:tab/>
      </w:r>
      <w:r w:rsidRPr="008074D5">
        <w:rPr>
          <w:sz w:val="24"/>
          <w:szCs w:val="24"/>
        </w:rPr>
        <w:tab/>
      </w:r>
      <w:r w:rsidR="00722E0E">
        <w:rPr>
          <w:sz w:val="24"/>
          <w:szCs w:val="24"/>
        </w:rPr>
        <w:tab/>
      </w:r>
      <w:r w:rsidR="00722E0E">
        <w:rPr>
          <w:sz w:val="24"/>
          <w:szCs w:val="24"/>
        </w:rPr>
        <w:tab/>
      </w:r>
      <w:r w:rsidR="00722E0E">
        <w:rPr>
          <w:sz w:val="24"/>
          <w:szCs w:val="24"/>
        </w:rPr>
        <w:tab/>
      </w:r>
      <w:r w:rsidR="00722E0E">
        <w:rPr>
          <w:sz w:val="24"/>
          <w:szCs w:val="24"/>
        </w:rPr>
        <w:tab/>
      </w:r>
      <w:r w:rsidR="00722E0E">
        <w:rPr>
          <w:sz w:val="24"/>
          <w:szCs w:val="24"/>
        </w:rPr>
        <w:tab/>
      </w:r>
      <w:r w:rsidRPr="008074D5">
        <w:rPr>
          <w:sz w:val="24"/>
          <w:szCs w:val="24"/>
        </w:rPr>
        <w:t>___________________</w:t>
      </w:r>
    </w:p>
    <w:sectPr w:rsidR="003D5073" w:rsidRPr="008074D5" w:rsidSect="00D762AD">
      <w:headerReference w:type="even" r:id="rId8"/>
      <w:headerReference w:type="default" r:id="rId9"/>
      <w:footerReference w:type="even" r:id="rId10"/>
      <w:footerReference w:type="default" r:id="rId11"/>
      <w:headerReference w:type="first" r:id="rId12"/>
      <w:footerReference w:type="first" r:id="rId13"/>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1981" w14:textId="77777777" w:rsidR="00AA78A4" w:rsidRDefault="00AA78A4">
      <w:r>
        <w:separator/>
      </w:r>
    </w:p>
  </w:endnote>
  <w:endnote w:type="continuationSeparator" w:id="0">
    <w:p w14:paraId="7CAB2359" w14:textId="77777777" w:rsidR="00AA78A4" w:rsidRDefault="00AA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345B" w14:textId="77777777" w:rsidR="005B6B73" w:rsidRDefault="005B6B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4B8B" w14:textId="77777777" w:rsidR="005B6B73" w:rsidRDefault="005B6B7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580" w14:textId="77777777" w:rsidR="005B6B73" w:rsidRDefault="005B6B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6DF4" w14:textId="77777777" w:rsidR="00AA78A4" w:rsidRDefault="00AA78A4">
      <w:r>
        <w:rPr>
          <w:color w:val="000000"/>
        </w:rPr>
        <w:separator/>
      </w:r>
    </w:p>
  </w:footnote>
  <w:footnote w:type="continuationSeparator" w:id="0">
    <w:p w14:paraId="1FB89993" w14:textId="77777777" w:rsidR="00AA78A4" w:rsidRDefault="00AA78A4">
      <w:r>
        <w:continuationSeparator/>
      </w:r>
    </w:p>
  </w:footnote>
  <w:footnote w:id="1">
    <w:p w14:paraId="1A58E22A"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14:paraId="5EE9302F" w14:textId="77777777"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14:paraId="32EA6D7E" w14:textId="77777777" w:rsidR="003D5073" w:rsidRPr="00965378" w:rsidRDefault="003D5073">
      <w:pPr>
        <w:pStyle w:val="Testonotaapidipagina"/>
        <w:jc w:val="both"/>
        <w:rPr>
          <w:rFonts w:asciiTheme="majorHAnsi" w:hAnsiTheme="majorHAnsi" w:cstheme="majorHAnsi"/>
        </w:rPr>
      </w:pPr>
    </w:p>
  </w:footnote>
  <w:footnote w:id="3">
    <w:p w14:paraId="66773C42" w14:textId="03918F48"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r w:rsidR="002709A4">
        <w:rPr>
          <w:rFonts w:asciiTheme="majorHAnsi" w:hAnsiTheme="majorHAnsi" w:cstheme="majorHAnsi"/>
        </w:rPr>
        <w:t>/lettera di invito</w:t>
      </w:r>
      <w:r w:rsidRPr="00965378">
        <w:rPr>
          <w:rFonts w:asciiTheme="majorHAnsi" w:hAnsiTheme="majorHAnsi" w:cstheme="majorHAnsi"/>
        </w:rPr>
        <w:t>.</w:t>
      </w:r>
    </w:p>
    <w:p w14:paraId="074FA6BE" w14:textId="77777777" w:rsidR="003D5073" w:rsidRPr="00965378" w:rsidRDefault="003D5073">
      <w:pPr>
        <w:pStyle w:val="Testonotaapidipagina"/>
        <w:rPr>
          <w:rFonts w:asciiTheme="majorHAnsi" w:hAnsiTheme="majorHAnsi" w:cstheme="majorHAnsi"/>
        </w:rPr>
      </w:pPr>
    </w:p>
  </w:footnote>
  <w:footnote w:id="4">
    <w:p w14:paraId="7043F56B" w14:textId="77777777" w:rsidR="00A87B80" w:rsidRPr="00965378" w:rsidRDefault="00A87B80" w:rsidP="00A87B80">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7A2AEC8C" w14:textId="77777777" w:rsidR="00A87B80" w:rsidRPr="00965378" w:rsidRDefault="00A87B80" w:rsidP="00A87B80">
      <w:pPr>
        <w:pStyle w:val="Testonotaapidipagina"/>
        <w:rPr>
          <w:rFonts w:asciiTheme="majorHAnsi" w:hAnsiTheme="majorHAnsi" w:cstheme="majorHAnsi"/>
        </w:rPr>
      </w:pPr>
    </w:p>
  </w:footnote>
  <w:footnote w:id="5">
    <w:p w14:paraId="5BC1BF9A" w14:textId="77777777" w:rsidR="00A87B80" w:rsidRPr="00965378" w:rsidRDefault="00A87B80" w:rsidP="00A87B80">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14:paraId="32E063D1" w14:textId="77777777" w:rsidR="00A87B80" w:rsidRDefault="00A87B80" w:rsidP="00A87B80">
      <w:pPr>
        <w:pStyle w:val="Testonotaapidipagina"/>
        <w:rPr>
          <w:rFonts w:ascii="Garamond" w:hAnsi="Garamond"/>
          <w:sz w:val="22"/>
          <w:szCs w:val="22"/>
        </w:rPr>
      </w:pPr>
    </w:p>
  </w:footnote>
  <w:footnote w:id="6">
    <w:p w14:paraId="7278A931" w14:textId="77777777"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14:paraId="19FFBCEE"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14:paraId="02FFC151"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14:paraId="28A80583" w14:textId="77777777"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14:paraId="50E83833"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14:paraId="77C0E38D"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14:paraId="3DE68F0F" w14:textId="77777777"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510B0F96" w14:textId="77777777"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14:paraId="3061BEDE" w14:textId="77777777"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A4DF" w14:textId="77777777" w:rsidR="005B6B73" w:rsidRDefault="005B6B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110059"/>
      <w:docPartObj>
        <w:docPartGallery w:val="Watermarks"/>
        <w:docPartUnique/>
      </w:docPartObj>
    </w:sdtPr>
    <w:sdtEndPr/>
    <w:sdtContent>
      <w:p w14:paraId="7B517E94" w14:textId="375EF7FF" w:rsidR="005B6B73" w:rsidRDefault="00722E0E">
        <w:pPr>
          <w:pStyle w:val="Intestazione"/>
        </w:pPr>
        <w:r>
          <w:pict w14:anchorId="6D13E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9814"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DC97" w14:textId="77777777" w:rsidR="005B6B73" w:rsidRDefault="005B6B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E1529524"/>
    <w:lvl w:ilvl="0" w:tplc="20D60B1A">
      <w:start w:val="1"/>
      <w:numFmt w:val="bullet"/>
      <w:lvlText w:val=""/>
      <w:lvlJc w:val="left"/>
      <w:pPr>
        <w:ind w:left="1174" w:hanging="360"/>
      </w:pPr>
      <w:rPr>
        <w:rFonts w:ascii="Symbol" w:hAnsi="Symbol" w:hint="default"/>
        <w:color w:val="auto"/>
      </w:rPr>
    </w:lvl>
    <w:lvl w:ilvl="1" w:tplc="04100003">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C5B639E"/>
    <w:multiLevelType w:val="hybridMultilevel"/>
    <w:tmpl w:val="C3BA572C"/>
    <w:lvl w:ilvl="0" w:tplc="20D60B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145847749">
    <w:abstractNumId w:val="10"/>
  </w:num>
  <w:num w:numId="2" w16cid:durableId="1955746854">
    <w:abstractNumId w:val="4"/>
  </w:num>
  <w:num w:numId="3" w16cid:durableId="621806546">
    <w:abstractNumId w:val="5"/>
  </w:num>
  <w:num w:numId="4" w16cid:durableId="2120445404">
    <w:abstractNumId w:val="1"/>
  </w:num>
  <w:num w:numId="5" w16cid:durableId="591284607">
    <w:abstractNumId w:val="7"/>
  </w:num>
  <w:num w:numId="6" w16cid:durableId="1459453545">
    <w:abstractNumId w:val="2"/>
  </w:num>
  <w:num w:numId="7" w16cid:durableId="2053113678">
    <w:abstractNumId w:val="8"/>
  </w:num>
  <w:num w:numId="8" w16cid:durableId="100421125">
    <w:abstractNumId w:val="9"/>
  </w:num>
  <w:num w:numId="9" w16cid:durableId="699554071">
    <w:abstractNumId w:val="6"/>
  </w:num>
  <w:num w:numId="10" w16cid:durableId="171226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480078">
    <w:abstractNumId w:val="2"/>
  </w:num>
  <w:num w:numId="12" w16cid:durableId="1483276673">
    <w:abstractNumId w:val="2"/>
  </w:num>
  <w:num w:numId="13" w16cid:durableId="2110154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70"/>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15D57"/>
    <w:rsid w:val="00024623"/>
    <w:rsid w:val="000444DB"/>
    <w:rsid w:val="000A0301"/>
    <w:rsid w:val="000B48EC"/>
    <w:rsid w:val="000C3CD7"/>
    <w:rsid w:val="000D20D2"/>
    <w:rsid w:val="000F43E0"/>
    <w:rsid w:val="00100AAA"/>
    <w:rsid w:val="001366DA"/>
    <w:rsid w:val="00174423"/>
    <w:rsid w:val="0018196A"/>
    <w:rsid w:val="0018763F"/>
    <w:rsid w:val="001C09DA"/>
    <w:rsid w:val="001D3E63"/>
    <w:rsid w:val="00204977"/>
    <w:rsid w:val="00210FBE"/>
    <w:rsid w:val="00212530"/>
    <w:rsid w:val="0024118B"/>
    <w:rsid w:val="00264FAB"/>
    <w:rsid w:val="002709A4"/>
    <w:rsid w:val="00290AD5"/>
    <w:rsid w:val="002A6329"/>
    <w:rsid w:val="002D2F4A"/>
    <w:rsid w:val="002E25A5"/>
    <w:rsid w:val="002E4ADC"/>
    <w:rsid w:val="002F331C"/>
    <w:rsid w:val="00317003"/>
    <w:rsid w:val="00321651"/>
    <w:rsid w:val="0032487E"/>
    <w:rsid w:val="00353DB9"/>
    <w:rsid w:val="00377931"/>
    <w:rsid w:val="00393FD7"/>
    <w:rsid w:val="003B02FB"/>
    <w:rsid w:val="003C6F1B"/>
    <w:rsid w:val="003D5073"/>
    <w:rsid w:val="003E15B2"/>
    <w:rsid w:val="00442317"/>
    <w:rsid w:val="00451365"/>
    <w:rsid w:val="00453D87"/>
    <w:rsid w:val="00463B19"/>
    <w:rsid w:val="00467C4A"/>
    <w:rsid w:val="00470EB8"/>
    <w:rsid w:val="004715B3"/>
    <w:rsid w:val="004A0AF8"/>
    <w:rsid w:val="004A5295"/>
    <w:rsid w:val="004B415A"/>
    <w:rsid w:val="004C77EF"/>
    <w:rsid w:val="0053431F"/>
    <w:rsid w:val="0054005C"/>
    <w:rsid w:val="00540246"/>
    <w:rsid w:val="0055706A"/>
    <w:rsid w:val="005B1F37"/>
    <w:rsid w:val="005B37C8"/>
    <w:rsid w:val="005B6B73"/>
    <w:rsid w:val="005C0B6D"/>
    <w:rsid w:val="005D186F"/>
    <w:rsid w:val="006320C6"/>
    <w:rsid w:val="00654F19"/>
    <w:rsid w:val="00657625"/>
    <w:rsid w:val="0066198E"/>
    <w:rsid w:val="00661BF3"/>
    <w:rsid w:val="00682D14"/>
    <w:rsid w:val="006A2C87"/>
    <w:rsid w:val="006E74AF"/>
    <w:rsid w:val="006F0CF4"/>
    <w:rsid w:val="006F6AA7"/>
    <w:rsid w:val="007031B8"/>
    <w:rsid w:val="0070389C"/>
    <w:rsid w:val="00722E0E"/>
    <w:rsid w:val="0072586C"/>
    <w:rsid w:val="00727CB2"/>
    <w:rsid w:val="0073672F"/>
    <w:rsid w:val="00750C6E"/>
    <w:rsid w:val="007812E3"/>
    <w:rsid w:val="0078552F"/>
    <w:rsid w:val="007A382A"/>
    <w:rsid w:val="00806BA5"/>
    <w:rsid w:val="008074D5"/>
    <w:rsid w:val="008134E7"/>
    <w:rsid w:val="00861ED3"/>
    <w:rsid w:val="00861F02"/>
    <w:rsid w:val="00865DDC"/>
    <w:rsid w:val="008B448D"/>
    <w:rsid w:val="008E4A0A"/>
    <w:rsid w:val="009213CF"/>
    <w:rsid w:val="00965378"/>
    <w:rsid w:val="00980BA5"/>
    <w:rsid w:val="00987494"/>
    <w:rsid w:val="009B2A18"/>
    <w:rsid w:val="009D7D0F"/>
    <w:rsid w:val="009E1A39"/>
    <w:rsid w:val="009F75F8"/>
    <w:rsid w:val="00A05067"/>
    <w:rsid w:val="00A2729F"/>
    <w:rsid w:val="00A52E5C"/>
    <w:rsid w:val="00A619A8"/>
    <w:rsid w:val="00A76FF9"/>
    <w:rsid w:val="00A87B80"/>
    <w:rsid w:val="00A94921"/>
    <w:rsid w:val="00A9576B"/>
    <w:rsid w:val="00AA78A4"/>
    <w:rsid w:val="00AB058B"/>
    <w:rsid w:val="00AD5C9F"/>
    <w:rsid w:val="00AE5624"/>
    <w:rsid w:val="00AF7DB1"/>
    <w:rsid w:val="00B207D1"/>
    <w:rsid w:val="00B264CC"/>
    <w:rsid w:val="00B370C0"/>
    <w:rsid w:val="00B77B2F"/>
    <w:rsid w:val="00B905DD"/>
    <w:rsid w:val="00B90C10"/>
    <w:rsid w:val="00B97F48"/>
    <w:rsid w:val="00BC36AC"/>
    <w:rsid w:val="00BC5AFD"/>
    <w:rsid w:val="00BF195C"/>
    <w:rsid w:val="00BF611F"/>
    <w:rsid w:val="00C24418"/>
    <w:rsid w:val="00C24902"/>
    <w:rsid w:val="00C31F0B"/>
    <w:rsid w:val="00C32662"/>
    <w:rsid w:val="00C810B1"/>
    <w:rsid w:val="00CA6D07"/>
    <w:rsid w:val="00D15707"/>
    <w:rsid w:val="00D57D8A"/>
    <w:rsid w:val="00D65DA5"/>
    <w:rsid w:val="00D74BF5"/>
    <w:rsid w:val="00D762AD"/>
    <w:rsid w:val="00D76AE0"/>
    <w:rsid w:val="00D974C9"/>
    <w:rsid w:val="00DA5987"/>
    <w:rsid w:val="00DC13B7"/>
    <w:rsid w:val="00DC462F"/>
    <w:rsid w:val="00DD2FEA"/>
    <w:rsid w:val="00E009D3"/>
    <w:rsid w:val="00E4149B"/>
    <w:rsid w:val="00EF531F"/>
    <w:rsid w:val="00F05783"/>
    <w:rsid w:val="00F24858"/>
    <w:rsid w:val="00F30F94"/>
    <w:rsid w:val="00F43A0E"/>
    <w:rsid w:val="00F65675"/>
    <w:rsid w:val="00F83F63"/>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8E0348"/>
  <w15:docId w15:val="{F1EF3833-3196-4069-955E-11EBF510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link w:val="ParagrafoelencoCaratter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 w:type="paragraph" w:customStyle="1" w:styleId="western">
    <w:name w:val="western"/>
    <w:basedOn w:val="Normale"/>
    <w:rsid w:val="00317003"/>
    <w:pPr>
      <w:widowControl/>
      <w:suppressAutoHyphens w:val="0"/>
      <w:autoSpaceDN/>
      <w:spacing w:before="100" w:beforeAutospacing="1" w:after="142" w:line="288" w:lineRule="auto"/>
      <w:textAlignment w:val="auto"/>
    </w:pPr>
    <w:rPr>
      <w:color w:val="00000A"/>
      <w:sz w:val="24"/>
      <w:szCs w:val="24"/>
      <w:lang w:eastAsia="it-IT"/>
    </w:rPr>
  </w:style>
  <w:style w:type="paragraph" w:customStyle="1" w:styleId="Default">
    <w:name w:val="Default"/>
    <w:rsid w:val="00204977"/>
    <w:pPr>
      <w:autoSpaceDE w:val="0"/>
      <w:adjustRightInd w:val="0"/>
      <w:textAlignment w:val="auto"/>
    </w:pPr>
    <w:rPr>
      <w:color w:val="000000"/>
      <w:sz w:val="24"/>
      <w:szCs w:val="24"/>
    </w:rPr>
  </w:style>
  <w:style w:type="paragraph" w:styleId="Corpotesto">
    <w:name w:val="Body Text"/>
    <w:basedOn w:val="Normale"/>
    <w:link w:val="CorpotestoCarattere1"/>
    <w:uiPriority w:val="99"/>
    <w:semiHidden/>
    <w:rsid w:val="0072586C"/>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72586C"/>
    <w:rPr>
      <w:lang w:eastAsia="zh-CN"/>
    </w:rPr>
  </w:style>
  <w:style w:type="character" w:customStyle="1" w:styleId="CorpotestoCarattere1">
    <w:name w:val="Corpo testo Carattere1"/>
    <w:link w:val="Corpotesto"/>
    <w:uiPriority w:val="99"/>
    <w:semiHidden/>
    <w:locked/>
    <w:rsid w:val="0072586C"/>
    <w:rPr>
      <w:rFonts w:ascii="Palatino Linotype" w:hAnsi="Palatino Linotype"/>
      <w:sz w:val="22"/>
      <w:szCs w:val="22"/>
      <w:lang w:val="x-none" w:eastAsia="x-none"/>
    </w:rPr>
  </w:style>
  <w:style w:type="character" w:customStyle="1" w:styleId="ParagrafoelencoCarattere">
    <w:name w:val="Paragrafo elenco Carattere"/>
    <w:link w:val="Paragrafoelenco"/>
    <w:uiPriority w:val="34"/>
    <w:locked/>
    <w:rsid w:val="000F43E0"/>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926">
      <w:bodyDiv w:val="1"/>
      <w:marLeft w:val="0"/>
      <w:marRight w:val="0"/>
      <w:marTop w:val="0"/>
      <w:marBottom w:val="0"/>
      <w:divBdr>
        <w:top w:val="none" w:sz="0" w:space="0" w:color="auto"/>
        <w:left w:val="none" w:sz="0" w:space="0" w:color="auto"/>
        <w:bottom w:val="none" w:sz="0" w:space="0" w:color="auto"/>
        <w:right w:val="none" w:sz="0" w:space="0" w:color="auto"/>
      </w:divBdr>
    </w:div>
    <w:div w:id="154075870">
      <w:bodyDiv w:val="1"/>
      <w:marLeft w:val="0"/>
      <w:marRight w:val="0"/>
      <w:marTop w:val="0"/>
      <w:marBottom w:val="0"/>
      <w:divBdr>
        <w:top w:val="none" w:sz="0" w:space="0" w:color="auto"/>
        <w:left w:val="none" w:sz="0" w:space="0" w:color="auto"/>
        <w:bottom w:val="none" w:sz="0" w:space="0" w:color="auto"/>
        <w:right w:val="none" w:sz="0" w:space="0" w:color="auto"/>
      </w:divBdr>
    </w:div>
    <w:div w:id="994602998">
      <w:bodyDiv w:val="1"/>
      <w:marLeft w:val="0"/>
      <w:marRight w:val="0"/>
      <w:marTop w:val="0"/>
      <w:marBottom w:val="0"/>
      <w:divBdr>
        <w:top w:val="none" w:sz="0" w:space="0" w:color="auto"/>
        <w:left w:val="none" w:sz="0" w:space="0" w:color="auto"/>
        <w:bottom w:val="none" w:sz="0" w:space="0" w:color="auto"/>
        <w:right w:val="none" w:sz="0" w:space="0" w:color="auto"/>
      </w:divBdr>
    </w:div>
    <w:div w:id="1790778935">
      <w:bodyDiv w:val="1"/>
      <w:marLeft w:val="0"/>
      <w:marRight w:val="0"/>
      <w:marTop w:val="0"/>
      <w:marBottom w:val="0"/>
      <w:divBdr>
        <w:top w:val="none" w:sz="0" w:space="0" w:color="auto"/>
        <w:left w:val="none" w:sz="0" w:space="0" w:color="auto"/>
        <w:bottom w:val="none" w:sz="0" w:space="0" w:color="auto"/>
        <w:right w:val="none" w:sz="0" w:space="0" w:color="auto"/>
      </w:divBdr>
    </w:div>
    <w:div w:id="1963726435">
      <w:bodyDiv w:val="1"/>
      <w:marLeft w:val="0"/>
      <w:marRight w:val="0"/>
      <w:marTop w:val="0"/>
      <w:marBottom w:val="0"/>
      <w:divBdr>
        <w:top w:val="none" w:sz="0" w:space="0" w:color="auto"/>
        <w:left w:val="none" w:sz="0" w:space="0" w:color="auto"/>
        <w:bottom w:val="none" w:sz="0" w:space="0" w:color="auto"/>
        <w:right w:val="none" w:sz="0" w:space="0" w:color="auto"/>
      </w:divBdr>
    </w:div>
    <w:div w:id="2131388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29FF-6342-4992-9D43-8DD7BDB2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1351</Words>
  <Characters>7706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135</cp:revision>
  <cp:lastPrinted>2021-09-07T13:59:00Z</cp:lastPrinted>
  <dcterms:created xsi:type="dcterms:W3CDTF">2018-11-05T12:05:00Z</dcterms:created>
  <dcterms:modified xsi:type="dcterms:W3CDTF">2023-06-28T07:39:00Z</dcterms:modified>
</cp:coreProperties>
</file>